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EndPr/>
      <w:sdtContent>
        <w:p w14:paraId="3488CD33" w14:textId="77777777" w:rsidR="004D2D69" w:rsidRDefault="004D2D69">
          <w:pPr>
            <w:pStyle w:val="ae"/>
          </w:pPr>
          <w:r>
            <w:rPr>
              <w:lang w:val="ru-RU"/>
            </w:rPr>
            <w:t>Оглавление</w:t>
          </w:r>
        </w:p>
        <w:p w14:paraId="53FD19E7" w14:textId="11DEE9C7" w:rsidR="00D0759F" w:rsidRDefault="004D2D69">
          <w:pPr>
            <w:pStyle w:val="11"/>
            <w:tabs>
              <w:tab w:val="right" w:leader="dot" w:pos="10456"/>
            </w:tabs>
            <w:rPr>
              <w:rFonts w:eastAsiaTheme="minorEastAsia"/>
              <w:noProof/>
              <w:lang w:val="ru-UA" w:eastAsia="ru-UA"/>
            </w:rPr>
          </w:pPr>
          <w:r>
            <w:fldChar w:fldCharType="begin"/>
          </w:r>
          <w:r>
            <w:instrText xml:space="preserve"> TOC \o "1-3" \h \z \u </w:instrText>
          </w:r>
          <w:r>
            <w:fldChar w:fldCharType="separate"/>
          </w:r>
          <w:hyperlink w:anchor="_Toc43228564" w:history="1">
            <w:r w:rsidR="00D0759F" w:rsidRPr="00667BB0">
              <w:rPr>
                <w:rStyle w:val="a7"/>
                <w:noProof/>
                <w:lang w:val="ru-RU"/>
              </w:rPr>
              <w:t xml:space="preserve">8. </w:t>
            </w:r>
            <w:r w:rsidR="00D0759F" w:rsidRPr="00667BB0">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D0759F">
              <w:rPr>
                <w:noProof/>
                <w:webHidden/>
              </w:rPr>
              <w:tab/>
            </w:r>
            <w:r w:rsidR="00D0759F">
              <w:rPr>
                <w:noProof/>
                <w:webHidden/>
              </w:rPr>
              <w:fldChar w:fldCharType="begin"/>
            </w:r>
            <w:r w:rsidR="00D0759F">
              <w:rPr>
                <w:noProof/>
                <w:webHidden/>
              </w:rPr>
              <w:instrText xml:space="preserve"> PAGEREF _Toc43228564 \h </w:instrText>
            </w:r>
            <w:r w:rsidR="00D0759F">
              <w:rPr>
                <w:noProof/>
                <w:webHidden/>
              </w:rPr>
            </w:r>
            <w:r w:rsidR="00D0759F">
              <w:rPr>
                <w:noProof/>
                <w:webHidden/>
              </w:rPr>
              <w:fldChar w:fldCharType="separate"/>
            </w:r>
            <w:r w:rsidR="00D0759F">
              <w:rPr>
                <w:noProof/>
                <w:webHidden/>
              </w:rPr>
              <w:t>10</w:t>
            </w:r>
            <w:r w:rsidR="00D0759F">
              <w:rPr>
                <w:noProof/>
                <w:webHidden/>
              </w:rPr>
              <w:fldChar w:fldCharType="end"/>
            </w:r>
          </w:hyperlink>
        </w:p>
        <w:p w14:paraId="2FD7A26A" w14:textId="70F4CE88" w:rsidR="00D0759F" w:rsidRDefault="00D0759F">
          <w:pPr>
            <w:pStyle w:val="11"/>
            <w:tabs>
              <w:tab w:val="right" w:leader="dot" w:pos="10456"/>
            </w:tabs>
            <w:rPr>
              <w:rFonts w:eastAsiaTheme="minorEastAsia"/>
              <w:noProof/>
              <w:lang w:val="ru-UA" w:eastAsia="ru-UA"/>
            </w:rPr>
          </w:pPr>
          <w:hyperlink w:anchor="_Toc43228565" w:history="1">
            <w:r w:rsidRPr="00667BB0">
              <w:rPr>
                <w:rStyle w:val="a7"/>
                <w:noProof/>
              </w:rPr>
              <w:t>16. Обґрунтувати використання детальних діаграм послідовності. (Лекція 7, діаграми послідовності)</w:t>
            </w:r>
            <w:r>
              <w:rPr>
                <w:noProof/>
                <w:webHidden/>
              </w:rPr>
              <w:tab/>
            </w:r>
            <w:r>
              <w:rPr>
                <w:noProof/>
                <w:webHidden/>
              </w:rPr>
              <w:fldChar w:fldCharType="begin"/>
            </w:r>
            <w:r>
              <w:rPr>
                <w:noProof/>
                <w:webHidden/>
              </w:rPr>
              <w:instrText xml:space="preserve"> PAGEREF _Toc43228565 \h </w:instrText>
            </w:r>
            <w:r>
              <w:rPr>
                <w:noProof/>
                <w:webHidden/>
              </w:rPr>
            </w:r>
            <w:r>
              <w:rPr>
                <w:noProof/>
                <w:webHidden/>
              </w:rPr>
              <w:fldChar w:fldCharType="separate"/>
            </w:r>
            <w:r>
              <w:rPr>
                <w:noProof/>
                <w:webHidden/>
              </w:rPr>
              <w:t>24</w:t>
            </w:r>
            <w:r>
              <w:rPr>
                <w:noProof/>
                <w:webHidden/>
              </w:rPr>
              <w:fldChar w:fldCharType="end"/>
            </w:r>
          </w:hyperlink>
        </w:p>
        <w:p w14:paraId="7E7E7AC5" w14:textId="083F45DE" w:rsidR="00D0759F" w:rsidRDefault="00D0759F">
          <w:pPr>
            <w:pStyle w:val="11"/>
            <w:tabs>
              <w:tab w:val="right" w:leader="dot" w:pos="10456"/>
            </w:tabs>
            <w:rPr>
              <w:rFonts w:eastAsiaTheme="minorEastAsia"/>
              <w:noProof/>
              <w:lang w:val="ru-UA" w:eastAsia="ru-UA"/>
            </w:rPr>
          </w:pPr>
          <w:hyperlink w:anchor="_Toc43228566" w:history="1">
            <w:r w:rsidRPr="00667BB0">
              <w:rPr>
                <w:rStyle w:val="a7"/>
                <w:noProof/>
              </w:rPr>
              <w:t>22. Визначити поняття інваріантів класів. (Лекція 8)</w:t>
            </w:r>
            <w:r>
              <w:rPr>
                <w:noProof/>
                <w:webHidden/>
              </w:rPr>
              <w:tab/>
            </w:r>
            <w:r>
              <w:rPr>
                <w:noProof/>
                <w:webHidden/>
              </w:rPr>
              <w:fldChar w:fldCharType="begin"/>
            </w:r>
            <w:r>
              <w:rPr>
                <w:noProof/>
                <w:webHidden/>
              </w:rPr>
              <w:instrText xml:space="preserve"> PAGEREF _Toc43228566 \h </w:instrText>
            </w:r>
            <w:r>
              <w:rPr>
                <w:noProof/>
                <w:webHidden/>
              </w:rPr>
            </w:r>
            <w:r>
              <w:rPr>
                <w:noProof/>
                <w:webHidden/>
              </w:rPr>
              <w:fldChar w:fldCharType="separate"/>
            </w:r>
            <w:r>
              <w:rPr>
                <w:noProof/>
                <w:webHidden/>
              </w:rPr>
              <w:t>29</w:t>
            </w:r>
            <w:r>
              <w:rPr>
                <w:noProof/>
                <w:webHidden/>
              </w:rPr>
              <w:fldChar w:fldCharType="end"/>
            </w:r>
          </w:hyperlink>
        </w:p>
        <w:p w14:paraId="5538D598" w14:textId="49B67D7C" w:rsidR="00D0759F" w:rsidRDefault="00D0759F">
          <w:pPr>
            <w:pStyle w:val="11"/>
            <w:tabs>
              <w:tab w:val="right" w:leader="dot" w:pos="10456"/>
            </w:tabs>
            <w:rPr>
              <w:rFonts w:eastAsiaTheme="minorEastAsia"/>
              <w:noProof/>
              <w:lang w:val="ru-UA" w:eastAsia="ru-UA"/>
            </w:rPr>
          </w:pPr>
          <w:hyperlink w:anchor="_Toc43228567" w:history="1">
            <w:r w:rsidRPr="00667BB0">
              <w:rPr>
                <w:rStyle w:val="a7"/>
                <w:noProof/>
              </w:rPr>
              <w:t>23. Обґрунтувати використання компонентів при розробці архітектури програмного забезпечення. (Лекція 2)</w:t>
            </w:r>
            <w:r>
              <w:rPr>
                <w:noProof/>
                <w:webHidden/>
              </w:rPr>
              <w:tab/>
            </w:r>
            <w:r>
              <w:rPr>
                <w:noProof/>
                <w:webHidden/>
              </w:rPr>
              <w:fldChar w:fldCharType="begin"/>
            </w:r>
            <w:r>
              <w:rPr>
                <w:noProof/>
                <w:webHidden/>
              </w:rPr>
              <w:instrText xml:space="preserve"> PAGEREF _Toc43228567 \h </w:instrText>
            </w:r>
            <w:r>
              <w:rPr>
                <w:noProof/>
                <w:webHidden/>
              </w:rPr>
            </w:r>
            <w:r>
              <w:rPr>
                <w:noProof/>
                <w:webHidden/>
              </w:rPr>
              <w:fldChar w:fldCharType="separate"/>
            </w:r>
            <w:r>
              <w:rPr>
                <w:noProof/>
                <w:webHidden/>
              </w:rPr>
              <w:t>30</w:t>
            </w:r>
            <w:r>
              <w:rPr>
                <w:noProof/>
                <w:webHidden/>
              </w:rPr>
              <w:fldChar w:fldCharType="end"/>
            </w:r>
          </w:hyperlink>
        </w:p>
        <w:p w14:paraId="00671625" w14:textId="22127B0E" w:rsidR="00D0759F" w:rsidRDefault="00D0759F">
          <w:pPr>
            <w:pStyle w:val="11"/>
            <w:tabs>
              <w:tab w:val="right" w:leader="dot" w:pos="10456"/>
            </w:tabs>
            <w:rPr>
              <w:rFonts w:eastAsiaTheme="minorEastAsia"/>
              <w:noProof/>
              <w:lang w:val="ru-UA" w:eastAsia="ru-UA"/>
            </w:rPr>
          </w:pPr>
          <w:hyperlink w:anchor="_Toc43228568" w:history="1">
            <w:r w:rsidRPr="00667BB0">
              <w:rPr>
                <w:rStyle w:val="a7"/>
                <w:noProof/>
              </w:rPr>
              <w:t>24. Проаналізувати інваріанти передумови та післяумови. (Лекція 8)</w:t>
            </w:r>
            <w:r>
              <w:rPr>
                <w:noProof/>
                <w:webHidden/>
              </w:rPr>
              <w:tab/>
            </w:r>
            <w:r>
              <w:rPr>
                <w:noProof/>
                <w:webHidden/>
              </w:rPr>
              <w:fldChar w:fldCharType="begin"/>
            </w:r>
            <w:r>
              <w:rPr>
                <w:noProof/>
                <w:webHidden/>
              </w:rPr>
              <w:instrText xml:space="preserve"> PAGEREF _Toc43228568 \h </w:instrText>
            </w:r>
            <w:r>
              <w:rPr>
                <w:noProof/>
                <w:webHidden/>
              </w:rPr>
            </w:r>
            <w:r>
              <w:rPr>
                <w:noProof/>
                <w:webHidden/>
              </w:rPr>
              <w:fldChar w:fldCharType="separate"/>
            </w:r>
            <w:r>
              <w:rPr>
                <w:noProof/>
                <w:webHidden/>
              </w:rPr>
              <w:t>31</w:t>
            </w:r>
            <w:r>
              <w:rPr>
                <w:noProof/>
                <w:webHidden/>
              </w:rPr>
              <w:fldChar w:fldCharType="end"/>
            </w:r>
          </w:hyperlink>
        </w:p>
        <w:p w14:paraId="0DC92877" w14:textId="6EA292A7" w:rsidR="00D0759F" w:rsidRDefault="00D0759F">
          <w:pPr>
            <w:pStyle w:val="11"/>
            <w:tabs>
              <w:tab w:val="right" w:leader="dot" w:pos="10456"/>
            </w:tabs>
            <w:rPr>
              <w:rFonts w:eastAsiaTheme="minorEastAsia"/>
              <w:noProof/>
              <w:lang w:val="ru-UA" w:eastAsia="ru-UA"/>
            </w:rPr>
          </w:pPr>
          <w:hyperlink w:anchor="_Toc43228569" w:history="1">
            <w:r w:rsidRPr="00667BB0">
              <w:rPr>
                <w:rStyle w:val="a7"/>
                <w:noProof/>
              </w:rPr>
              <w:t>25. Дати оцінку використання моделей при розробці архітектури програмного забезпечення. (Лекція 2)</w:t>
            </w:r>
            <w:r>
              <w:rPr>
                <w:noProof/>
                <w:webHidden/>
              </w:rPr>
              <w:tab/>
            </w:r>
            <w:r>
              <w:rPr>
                <w:noProof/>
                <w:webHidden/>
              </w:rPr>
              <w:fldChar w:fldCharType="begin"/>
            </w:r>
            <w:r>
              <w:rPr>
                <w:noProof/>
                <w:webHidden/>
              </w:rPr>
              <w:instrText xml:space="preserve"> PAGEREF _Toc43228569 \h </w:instrText>
            </w:r>
            <w:r>
              <w:rPr>
                <w:noProof/>
                <w:webHidden/>
              </w:rPr>
            </w:r>
            <w:r>
              <w:rPr>
                <w:noProof/>
                <w:webHidden/>
              </w:rPr>
              <w:fldChar w:fldCharType="separate"/>
            </w:r>
            <w:r>
              <w:rPr>
                <w:noProof/>
                <w:webHidden/>
              </w:rPr>
              <w:t>32</w:t>
            </w:r>
            <w:r>
              <w:rPr>
                <w:noProof/>
                <w:webHidden/>
              </w:rPr>
              <w:fldChar w:fldCharType="end"/>
            </w:r>
          </w:hyperlink>
        </w:p>
        <w:p w14:paraId="79221859" w14:textId="4B81A44C" w:rsidR="00D0759F" w:rsidRDefault="00D0759F">
          <w:pPr>
            <w:pStyle w:val="11"/>
            <w:tabs>
              <w:tab w:val="right" w:leader="dot" w:pos="10456"/>
            </w:tabs>
            <w:rPr>
              <w:rFonts w:eastAsiaTheme="minorEastAsia"/>
              <w:noProof/>
              <w:lang w:val="ru-UA" w:eastAsia="ru-UA"/>
            </w:rPr>
          </w:pPr>
          <w:hyperlink w:anchor="_Toc43228570" w:history="1">
            <w:r w:rsidRPr="00667BB0">
              <w:rPr>
                <w:rStyle w:val="a7"/>
                <w:noProof/>
              </w:rPr>
              <w:t>26. Визначити прийоми специфікації алгоритмів. (Лекція 8)</w:t>
            </w:r>
            <w:r>
              <w:rPr>
                <w:noProof/>
                <w:webHidden/>
              </w:rPr>
              <w:tab/>
            </w:r>
            <w:r>
              <w:rPr>
                <w:noProof/>
                <w:webHidden/>
              </w:rPr>
              <w:fldChar w:fldCharType="begin"/>
            </w:r>
            <w:r>
              <w:rPr>
                <w:noProof/>
                <w:webHidden/>
              </w:rPr>
              <w:instrText xml:space="preserve"> PAGEREF _Toc43228570 \h </w:instrText>
            </w:r>
            <w:r>
              <w:rPr>
                <w:noProof/>
                <w:webHidden/>
              </w:rPr>
            </w:r>
            <w:r>
              <w:rPr>
                <w:noProof/>
                <w:webHidden/>
              </w:rPr>
              <w:fldChar w:fldCharType="separate"/>
            </w:r>
            <w:r>
              <w:rPr>
                <w:noProof/>
                <w:webHidden/>
              </w:rPr>
              <w:t>35</w:t>
            </w:r>
            <w:r>
              <w:rPr>
                <w:noProof/>
                <w:webHidden/>
              </w:rPr>
              <w:fldChar w:fldCharType="end"/>
            </w:r>
          </w:hyperlink>
        </w:p>
        <w:p w14:paraId="2C0D029B" w14:textId="6AF19ECC" w:rsidR="00D0759F" w:rsidRDefault="00D0759F">
          <w:pPr>
            <w:pStyle w:val="11"/>
            <w:tabs>
              <w:tab w:val="right" w:leader="dot" w:pos="10456"/>
            </w:tabs>
            <w:rPr>
              <w:rFonts w:eastAsiaTheme="minorEastAsia"/>
              <w:noProof/>
              <w:lang w:val="ru-UA" w:eastAsia="ru-UA"/>
            </w:rPr>
          </w:pPr>
          <w:hyperlink w:anchor="_Toc43228571" w:history="1">
            <w:r w:rsidRPr="00667BB0">
              <w:rPr>
                <w:rStyle w:val="a7"/>
                <w:noProof/>
              </w:rPr>
              <w:t>27. Дати оцінку перевагам та недолікам використання програмної архітектури заснованої на потоках даних. (Лекція 3)</w:t>
            </w:r>
            <w:r>
              <w:rPr>
                <w:noProof/>
                <w:webHidden/>
              </w:rPr>
              <w:tab/>
            </w:r>
            <w:r>
              <w:rPr>
                <w:noProof/>
                <w:webHidden/>
              </w:rPr>
              <w:fldChar w:fldCharType="begin"/>
            </w:r>
            <w:r>
              <w:rPr>
                <w:noProof/>
                <w:webHidden/>
              </w:rPr>
              <w:instrText xml:space="preserve"> PAGEREF _Toc43228571 \h </w:instrText>
            </w:r>
            <w:r>
              <w:rPr>
                <w:noProof/>
                <w:webHidden/>
              </w:rPr>
            </w:r>
            <w:r>
              <w:rPr>
                <w:noProof/>
                <w:webHidden/>
              </w:rPr>
              <w:fldChar w:fldCharType="separate"/>
            </w:r>
            <w:r>
              <w:rPr>
                <w:noProof/>
                <w:webHidden/>
              </w:rPr>
              <w:t>36</w:t>
            </w:r>
            <w:r>
              <w:rPr>
                <w:noProof/>
                <w:webHidden/>
              </w:rPr>
              <w:fldChar w:fldCharType="end"/>
            </w:r>
          </w:hyperlink>
        </w:p>
        <w:p w14:paraId="0A29AC22" w14:textId="60A0ACAE" w:rsidR="00D0759F" w:rsidRDefault="00D0759F">
          <w:pPr>
            <w:pStyle w:val="11"/>
            <w:tabs>
              <w:tab w:val="right" w:leader="dot" w:pos="10456"/>
            </w:tabs>
            <w:rPr>
              <w:rFonts w:eastAsiaTheme="minorEastAsia"/>
              <w:noProof/>
              <w:lang w:val="ru-UA" w:eastAsia="ru-UA"/>
            </w:rPr>
          </w:pPr>
          <w:hyperlink w:anchor="_Toc43228572" w:history="1">
            <w:r w:rsidRPr="00667BB0">
              <w:rPr>
                <w:rStyle w:val="a7"/>
                <w:noProof/>
              </w:rPr>
              <w:t>36. Проаналізувати використання креаційних зразків у детальному проектуванні.</w:t>
            </w:r>
            <w:r>
              <w:rPr>
                <w:noProof/>
                <w:webHidden/>
              </w:rPr>
              <w:tab/>
            </w:r>
            <w:r>
              <w:rPr>
                <w:noProof/>
                <w:webHidden/>
              </w:rPr>
              <w:fldChar w:fldCharType="begin"/>
            </w:r>
            <w:r>
              <w:rPr>
                <w:noProof/>
                <w:webHidden/>
              </w:rPr>
              <w:instrText xml:space="preserve"> PAGEREF _Toc43228572 \h </w:instrText>
            </w:r>
            <w:r>
              <w:rPr>
                <w:noProof/>
                <w:webHidden/>
              </w:rPr>
            </w:r>
            <w:r>
              <w:rPr>
                <w:noProof/>
                <w:webHidden/>
              </w:rPr>
              <w:fldChar w:fldCharType="separate"/>
            </w:r>
            <w:r>
              <w:rPr>
                <w:noProof/>
                <w:webHidden/>
              </w:rPr>
              <w:t>44</w:t>
            </w:r>
            <w:r>
              <w:rPr>
                <w:noProof/>
                <w:webHidden/>
              </w:rPr>
              <w:fldChar w:fldCharType="end"/>
            </w:r>
          </w:hyperlink>
        </w:p>
        <w:p w14:paraId="7BBD5430" w14:textId="4B104197" w:rsidR="00D0759F" w:rsidRDefault="00D0759F">
          <w:pPr>
            <w:pStyle w:val="11"/>
            <w:tabs>
              <w:tab w:val="right" w:leader="dot" w:pos="10456"/>
            </w:tabs>
            <w:rPr>
              <w:rFonts w:eastAsiaTheme="minorEastAsia"/>
              <w:noProof/>
              <w:lang w:val="ru-UA" w:eastAsia="ru-UA"/>
            </w:rPr>
          </w:pPr>
          <w:hyperlink w:anchor="_Toc43228573" w:history="1">
            <w:r w:rsidRPr="00667BB0">
              <w:rPr>
                <w:rStyle w:val="a7"/>
                <w:noProof/>
              </w:rPr>
              <w:t>38. Проаналізувати використання структурних зразків у детальному проектуванні.</w:t>
            </w:r>
            <w:r>
              <w:rPr>
                <w:noProof/>
                <w:webHidden/>
              </w:rPr>
              <w:tab/>
            </w:r>
            <w:r>
              <w:rPr>
                <w:noProof/>
                <w:webHidden/>
              </w:rPr>
              <w:fldChar w:fldCharType="begin"/>
            </w:r>
            <w:r>
              <w:rPr>
                <w:noProof/>
                <w:webHidden/>
              </w:rPr>
              <w:instrText xml:space="preserve"> PAGEREF _Toc43228573 \h </w:instrText>
            </w:r>
            <w:r>
              <w:rPr>
                <w:noProof/>
                <w:webHidden/>
              </w:rPr>
            </w:r>
            <w:r>
              <w:rPr>
                <w:noProof/>
                <w:webHidden/>
              </w:rPr>
              <w:fldChar w:fldCharType="separate"/>
            </w:r>
            <w:r>
              <w:rPr>
                <w:noProof/>
                <w:webHidden/>
              </w:rPr>
              <w:t>46</w:t>
            </w:r>
            <w:r>
              <w:rPr>
                <w:noProof/>
                <w:webHidden/>
              </w:rPr>
              <w:fldChar w:fldCharType="end"/>
            </w:r>
          </w:hyperlink>
        </w:p>
        <w:p w14:paraId="2953AC5A" w14:textId="7F613112" w:rsidR="00D0759F" w:rsidRDefault="00D0759F">
          <w:pPr>
            <w:pStyle w:val="11"/>
            <w:tabs>
              <w:tab w:val="right" w:leader="dot" w:pos="10456"/>
            </w:tabs>
            <w:rPr>
              <w:rFonts w:eastAsiaTheme="minorEastAsia"/>
              <w:noProof/>
              <w:lang w:val="ru-UA" w:eastAsia="ru-UA"/>
            </w:rPr>
          </w:pPr>
          <w:hyperlink w:anchor="_Toc43228574" w:history="1">
            <w:r w:rsidRPr="00667BB0">
              <w:rPr>
                <w:rStyle w:val="a7"/>
                <w:noProof/>
              </w:rPr>
              <w:t>39. Описати інструментальні засоби для розробки програмної архітектури.</w:t>
            </w:r>
            <w:r>
              <w:rPr>
                <w:noProof/>
                <w:webHidden/>
              </w:rPr>
              <w:tab/>
            </w:r>
            <w:r>
              <w:rPr>
                <w:noProof/>
                <w:webHidden/>
              </w:rPr>
              <w:fldChar w:fldCharType="begin"/>
            </w:r>
            <w:r>
              <w:rPr>
                <w:noProof/>
                <w:webHidden/>
              </w:rPr>
              <w:instrText xml:space="preserve"> PAGEREF _Toc43228574 \h </w:instrText>
            </w:r>
            <w:r>
              <w:rPr>
                <w:noProof/>
                <w:webHidden/>
              </w:rPr>
            </w:r>
            <w:r>
              <w:rPr>
                <w:noProof/>
                <w:webHidden/>
              </w:rPr>
              <w:fldChar w:fldCharType="separate"/>
            </w:r>
            <w:r>
              <w:rPr>
                <w:noProof/>
                <w:webHidden/>
              </w:rPr>
              <w:t>48</w:t>
            </w:r>
            <w:r>
              <w:rPr>
                <w:noProof/>
                <w:webHidden/>
              </w:rPr>
              <w:fldChar w:fldCharType="end"/>
            </w:r>
          </w:hyperlink>
        </w:p>
        <w:p w14:paraId="0A07B65D" w14:textId="0DABC7F6" w:rsidR="00D0759F" w:rsidRDefault="00D0759F">
          <w:pPr>
            <w:pStyle w:val="11"/>
            <w:tabs>
              <w:tab w:val="right" w:leader="dot" w:pos="10456"/>
            </w:tabs>
            <w:rPr>
              <w:rFonts w:eastAsiaTheme="minorEastAsia"/>
              <w:noProof/>
              <w:lang w:val="ru-UA" w:eastAsia="ru-UA"/>
            </w:rPr>
          </w:pPr>
          <w:hyperlink w:anchor="_Toc43228575" w:history="1">
            <w:r w:rsidRPr="00667BB0">
              <w:rPr>
                <w:rStyle w:val="a7"/>
                <w:noProof/>
              </w:rPr>
              <w:t>40. Проаналізувати використання поведінкових зразків у детальному проектуванні.</w:t>
            </w:r>
            <w:r>
              <w:rPr>
                <w:noProof/>
                <w:webHidden/>
              </w:rPr>
              <w:tab/>
            </w:r>
            <w:r>
              <w:rPr>
                <w:noProof/>
                <w:webHidden/>
              </w:rPr>
              <w:fldChar w:fldCharType="begin"/>
            </w:r>
            <w:r>
              <w:rPr>
                <w:noProof/>
                <w:webHidden/>
              </w:rPr>
              <w:instrText xml:space="preserve"> PAGEREF _Toc43228575 \h </w:instrText>
            </w:r>
            <w:r>
              <w:rPr>
                <w:noProof/>
                <w:webHidden/>
              </w:rPr>
            </w:r>
            <w:r>
              <w:rPr>
                <w:noProof/>
                <w:webHidden/>
              </w:rPr>
              <w:fldChar w:fldCharType="separate"/>
            </w:r>
            <w:r>
              <w:rPr>
                <w:noProof/>
                <w:webHidden/>
              </w:rPr>
              <w:t>50</w:t>
            </w:r>
            <w:r>
              <w:rPr>
                <w:noProof/>
                <w:webHidden/>
              </w:rPr>
              <w:fldChar w:fldCharType="end"/>
            </w:r>
          </w:hyperlink>
        </w:p>
        <w:p w14:paraId="64EBD411" w14:textId="4391F2DB" w:rsidR="00D0759F" w:rsidRDefault="00D0759F">
          <w:pPr>
            <w:pStyle w:val="11"/>
            <w:tabs>
              <w:tab w:val="right" w:leader="dot" w:pos="10456"/>
            </w:tabs>
            <w:rPr>
              <w:rFonts w:eastAsiaTheme="minorEastAsia"/>
              <w:noProof/>
              <w:lang w:val="ru-UA" w:eastAsia="ru-UA"/>
            </w:rPr>
          </w:pPr>
          <w:hyperlink w:anchor="_Toc43228576" w:history="1">
            <w:r w:rsidRPr="00667BB0">
              <w:rPr>
                <w:rStyle w:val="a7"/>
                <w:noProof/>
              </w:rPr>
              <w:t>41. Описати етапи контролю якості при виборі архітектури.</w:t>
            </w:r>
            <w:r>
              <w:rPr>
                <w:noProof/>
                <w:webHidden/>
              </w:rPr>
              <w:tab/>
            </w:r>
            <w:r>
              <w:rPr>
                <w:noProof/>
                <w:webHidden/>
              </w:rPr>
              <w:fldChar w:fldCharType="begin"/>
            </w:r>
            <w:r>
              <w:rPr>
                <w:noProof/>
                <w:webHidden/>
              </w:rPr>
              <w:instrText xml:space="preserve"> PAGEREF _Toc43228576 \h </w:instrText>
            </w:r>
            <w:r>
              <w:rPr>
                <w:noProof/>
                <w:webHidden/>
              </w:rPr>
            </w:r>
            <w:r>
              <w:rPr>
                <w:noProof/>
                <w:webHidden/>
              </w:rPr>
              <w:fldChar w:fldCharType="separate"/>
            </w:r>
            <w:r>
              <w:rPr>
                <w:noProof/>
                <w:webHidden/>
              </w:rPr>
              <w:t>52</w:t>
            </w:r>
            <w:r>
              <w:rPr>
                <w:noProof/>
                <w:webHidden/>
              </w:rPr>
              <w:fldChar w:fldCharType="end"/>
            </w:r>
          </w:hyperlink>
        </w:p>
        <w:p w14:paraId="4633788D" w14:textId="5F4E646C" w:rsidR="00D0759F" w:rsidRDefault="00D0759F">
          <w:pPr>
            <w:pStyle w:val="11"/>
            <w:tabs>
              <w:tab w:val="right" w:leader="dot" w:pos="10456"/>
            </w:tabs>
            <w:rPr>
              <w:rFonts w:eastAsiaTheme="minorEastAsia"/>
              <w:noProof/>
              <w:lang w:val="ru-UA" w:eastAsia="ru-UA"/>
            </w:rPr>
          </w:pPr>
          <w:hyperlink w:anchor="_Toc43228577" w:history="1">
            <w:r w:rsidRPr="00667BB0">
              <w:rPr>
                <w:rStyle w:val="a7"/>
                <w:noProof/>
              </w:rPr>
              <w:t>42. Визначити поняття зразків проектування заснованих на поведінці додатків.</w:t>
            </w:r>
            <w:r>
              <w:rPr>
                <w:noProof/>
                <w:webHidden/>
              </w:rPr>
              <w:tab/>
            </w:r>
            <w:r>
              <w:rPr>
                <w:noProof/>
                <w:webHidden/>
              </w:rPr>
              <w:fldChar w:fldCharType="begin"/>
            </w:r>
            <w:r>
              <w:rPr>
                <w:noProof/>
                <w:webHidden/>
              </w:rPr>
              <w:instrText xml:space="preserve"> PAGEREF _Toc43228577 \h </w:instrText>
            </w:r>
            <w:r>
              <w:rPr>
                <w:noProof/>
                <w:webHidden/>
              </w:rPr>
            </w:r>
            <w:r>
              <w:rPr>
                <w:noProof/>
                <w:webHidden/>
              </w:rPr>
              <w:fldChar w:fldCharType="separate"/>
            </w:r>
            <w:r>
              <w:rPr>
                <w:noProof/>
                <w:webHidden/>
              </w:rPr>
              <w:t>54</w:t>
            </w:r>
            <w:r>
              <w:rPr>
                <w:noProof/>
                <w:webHidden/>
              </w:rPr>
              <w:fldChar w:fldCharType="end"/>
            </w:r>
          </w:hyperlink>
        </w:p>
        <w:p w14:paraId="3FA49409" w14:textId="2BE4526B" w:rsidR="00D0759F" w:rsidRDefault="00D0759F">
          <w:pPr>
            <w:pStyle w:val="11"/>
            <w:tabs>
              <w:tab w:val="right" w:leader="dot" w:pos="10456"/>
            </w:tabs>
            <w:rPr>
              <w:rFonts w:eastAsiaTheme="minorEastAsia"/>
              <w:noProof/>
              <w:lang w:val="ru-UA" w:eastAsia="ru-UA"/>
            </w:rPr>
          </w:pPr>
          <w:hyperlink w:anchor="_Toc43228578" w:history="1">
            <w:r w:rsidRPr="00667BB0">
              <w:rPr>
                <w:rStyle w:val="a7"/>
                <w:noProof/>
              </w:rPr>
              <w:t>43. Дати оцінку перевірці архітектури за допомогою варіантів використання.</w:t>
            </w:r>
            <w:r w:rsidRPr="00667BB0">
              <w:rPr>
                <w:rStyle w:val="a7"/>
                <w:noProof/>
                <w:lang w:val="ru-RU"/>
              </w:rPr>
              <w:t xml:space="preserve"> </w:t>
            </w:r>
            <w:r w:rsidRPr="00667BB0">
              <w:rPr>
                <w:rStyle w:val="a7"/>
                <w:noProof/>
              </w:rPr>
              <w:t>(Лекція 5, Перевірка архітектури за допомогою варіантів використання)</w:t>
            </w:r>
            <w:r>
              <w:rPr>
                <w:noProof/>
                <w:webHidden/>
              </w:rPr>
              <w:tab/>
            </w:r>
            <w:r>
              <w:rPr>
                <w:noProof/>
                <w:webHidden/>
              </w:rPr>
              <w:fldChar w:fldCharType="begin"/>
            </w:r>
            <w:r>
              <w:rPr>
                <w:noProof/>
                <w:webHidden/>
              </w:rPr>
              <w:instrText xml:space="preserve"> PAGEREF _Toc43228578 \h </w:instrText>
            </w:r>
            <w:r>
              <w:rPr>
                <w:noProof/>
                <w:webHidden/>
              </w:rPr>
            </w:r>
            <w:r>
              <w:rPr>
                <w:noProof/>
                <w:webHidden/>
              </w:rPr>
              <w:fldChar w:fldCharType="separate"/>
            </w:r>
            <w:r>
              <w:rPr>
                <w:noProof/>
                <w:webHidden/>
              </w:rPr>
              <w:t>56</w:t>
            </w:r>
            <w:r>
              <w:rPr>
                <w:noProof/>
                <w:webHidden/>
              </w:rPr>
              <w:fldChar w:fldCharType="end"/>
            </w:r>
          </w:hyperlink>
        </w:p>
        <w:p w14:paraId="27CFFCCE" w14:textId="264BEBA7" w:rsidR="00D0759F" w:rsidRDefault="00D0759F">
          <w:pPr>
            <w:pStyle w:val="11"/>
            <w:tabs>
              <w:tab w:val="right" w:leader="dot" w:pos="10456"/>
            </w:tabs>
            <w:rPr>
              <w:rFonts w:eastAsiaTheme="minorEastAsia"/>
              <w:noProof/>
              <w:lang w:val="ru-UA" w:eastAsia="ru-UA"/>
            </w:rPr>
          </w:pPr>
          <w:hyperlink w:anchor="_Toc43228579" w:history="1">
            <w:r w:rsidRPr="00667BB0">
              <w:rPr>
                <w:rStyle w:val="a7"/>
                <w:noProof/>
              </w:rPr>
              <w:t>45. Описати етапи інспектування вибору архітектури. (Лекція 5, Інспектування вибору архітектури)</w:t>
            </w:r>
            <w:r>
              <w:rPr>
                <w:noProof/>
                <w:webHidden/>
              </w:rPr>
              <w:tab/>
            </w:r>
            <w:r>
              <w:rPr>
                <w:noProof/>
                <w:webHidden/>
              </w:rPr>
              <w:fldChar w:fldCharType="begin"/>
            </w:r>
            <w:r>
              <w:rPr>
                <w:noProof/>
                <w:webHidden/>
              </w:rPr>
              <w:instrText xml:space="preserve"> PAGEREF _Toc43228579 \h </w:instrText>
            </w:r>
            <w:r>
              <w:rPr>
                <w:noProof/>
                <w:webHidden/>
              </w:rPr>
            </w:r>
            <w:r>
              <w:rPr>
                <w:noProof/>
                <w:webHidden/>
              </w:rPr>
              <w:fldChar w:fldCharType="separate"/>
            </w:r>
            <w:r>
              <w:rPr>
                <w:noProof/>
                <w:webHidden/>
              </w:rPr>
              <w:t>57</w:t>
            </w:r>
            <w:r>
              <w:rPr>
                <w:noProof/>
                <w:webHidden/>
              </w:rPr>
              <w:fldChar w:fldCharType="end"/>
            </w:r>
          </w:hyperlink>
        </w:p>
        <w:p w14:paraId="71223503" w14:textId="28E4FF30" w:rsidR="00D0759F" w:rsidRDefault="00D0759F">
          <w:pPr>
            <w:pStyle w:val="11"/>
            <w:tabs>
              <w:tab w:val="right" w:leader="dot" w:pos="10456"/>
            </w:tabs>
            <w:rPr>
              <w:rFonts w:eastAsiaTheme="minorEastAsia"/>
              <w:noProof/>
              <w:lang w:val="ru-UA" w:eastAsia="ru-UA"/>
            </w:rPr>
          </w:pPr>
          <w:hyperlink w:anchor="_Toc43228580" w:history="1">
            <w:r w:rsidRPr="00667BB0">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Pr>
                <w:noProof/>
                <w:webHidden/>
              </w:rPr>
              <w:tab/>
            </w:r>
            <w:r>
              <w:rPr>
                <w:noProof/>
                <w:webHidden/>
              </w:rPr>
              <w:fldChar w:fldCharType="begin"/>
            </w:r>
            <w:r>
              <w:rPr>
                <w:noProof/>
                <w:webHidden/>
              </w:rPr>
              <w:instrText xml:space="preserve"> PAGEREF _Toc43228580 \h </w:instrText>
            </w:r>
            <w:r>
              <w:rPr>
                <w:noProof/>
                <w:webHidden/>
              </w:rPr>
            </w:r>
            <w:r>
              <w:rPr>
                <w:noProof/>
                <w:webHidden/>
              </w:rPr>
              <w:fldChar w:fldCharType="separate"/>
            </w:r>
            <w:r>
              <w:rPr>
                <w:noProof/>
                <w:webHidden/>
              </w:rPr>
              <w:t>58</w:t>
            </w:r>
            <w:r>
              <w:rPr>
                <w:noProof/>
                <w:webHidden/>
              </w:rPr>
              <w:fldChar w:fldCharType="end"/>
            </w:r>
          </w:hyperlink>
        </w:p>
        <w:p w14:paraId="4858AD8C" w14:textId="7C31C9B1" w:rsidR="00D0759F" w:rsidRDefault="00D0759F">
          <w:pPr>
            <w:pStyle w:val="11"/>
            <w:tabs>
              <w:tab w:val="right" w:leader="dot" w:pos="10456"/>
            </w:tabs>
            <w:rPr>
              <w:rFonts w:eastAsiaTheme="minorEastAsia"/>
              <w:noProof/>
              <w:lang w:val="ru-UA" w:eastAsia="ru-UA"/>
            </w:rPr>
          </w:pPr>
          <w:hyperlink w:anchor="_Toc43228581" w:history="1">
            <w:r w:rsidRPr="00667BB0">
              <w:rPr>
                <w:rStyle w:val="a7"/>
                <w:noProof/>
              </w:rPr>
              <w:t>48. Проаналізувати співвідношення варіантів використання архітектури та детального проектування.</w:t>
            </w:r>
            <w:r w:rsidRPr="00667BB0">
              <w:rPr>
                <w:rStyle w:val="a7"/>
                <w:noProof/>
                <w:lang w:val="ru-RU"/>
              </w:rPr>
              <w:t xml:space="preserve"> (Лекц</w:t>
            </w:r>
            <w:r w:rsidRPr="00667BB0">
              <w:rPr>
                <w:rStyle w:val="a7"/>
                <w:noProof/>
              </w:rPr>
              <w:t>ія 6, Співвідношення варіантів використання, архітектури і детального проектування</w:t>
            </w:r>
            <w:r w:rsidRPr="00667BB0">
              <w:rPr>
                <w:rStyle w:val="a7"/>
                <w:noProof/>
                <w:lang w:val="ru-RU"/>
              </w:rPr>
              <w:t>)</w:t>
            </w:r>
            <w:r>
              <w:rPr>
                <w:noProof/>
                <w:webHidden/>
              </w:rPr>
              <w:tab/>
            </w:r>
            <w:r>
              <w:rPr>
                <w:noProof/>
                <w:webHidden/>
              </w:rPr>
              <w:fldChar w:fldCharType="begin"/>
            </w:r>
            <w:r>
              <w:rPr>
                <w:noProof/>
                <w:webHidden/>
              </w:rPr>
              <w:instrText xml:space="preserve"> PAGEREF _Toc43228581 \h </w:instrText>
            </w:r>
            <w:r>
              <w:rPr>
                <w:noProof/>
                <w:webHidden/>
              </w:rPr>
            </w:r>
            <w:r>
              <w:rPr>
                <w:noProof/>
                <w:webHidden/>
              </w:rPr>
              <w:fldChar w:fldCharType="separate"/>
            </w:r>
            <w:r>
              <w:rPr>
                <w:noProof/>
                <w:webHidden/>
              </w:rPr>
              <w:t>59</w:t>
            </w:r>
            <w:r>
              <w:rPr>
                <w:noProof/>
                <w:webHidden/>
              </w:rPr>
              <w:fldChar w:fldCharType="end"/>
            </w:r>
          </w:hyperlink>
        </w:p>
        <w:p w14:paraId="0D06BEA3" w14:textId="6442BF8A" w:rsidR="00D0759F" w:rsidRDefault="00D0759F">
          <w:pPr>
            <w:pStyle w:val="11"/>
            <w:tabs>
              <w:tab w:val="right" w:leader="dot" w:pos="10456"/>
            </w:tabs>
            <w:rPr>
              <w:rFonts w:eastAsiaTheme="minorEastAsia"/>
              <w:noProof/>
              <w:lang w:val="ru-UA" w:eastAsia="ru-UA"/>
            </w:rPr>
          </w:pPr>
          <w:hyperlink w:anchor="_Toc43228582" w:history="1">
            <w:r w:rsidRPr="00667BB0">
              <w:rPr>
                <w:rStyle w:val="a7"/>
                <w:noProof/>
              </w:rPr>
              <w:t>49. Навести переваги використання рівневих архітектур. (Лекція 3, Рівнева архітектура, в лекції є ще більше діаграм та тексту)</w:t>
            </w:r>
            <w:r>
              <w:rPr>
                <w:noProof/>
                <w:webHidden/>
              </w:rPr>
              <w:tab/>
            </w:r>
            <w:r>
              <w:rPr>
                <w:noProof/>
                <w:webHidden/>
              </w:rPr>
              <w:fldChar w:fldCharType="begin"/>
            </w:r>
            <w:r>
              <w:rPr>
                <w:noProof/>
                <w:webHidden/>
              </w:rPr>
              <w:instrText xml:space="preserve"> PAGEREF _Toc43228582 \h </w:instrText>
            </w:r>
            <w:r>
              <w:rPr>
                <w:noProof/>
                <w:webHidden/>
              </w:rPr>
            </w:r>
            <w:r>
              <w:rPr>
                <w:noProof/>
                <w:webHidden/>
              </w:rPr>
              <w:fldChar w:fldCharType="separate"/>
            </w:r>
            <w:r>
              <w:rPr>
                <w:noProof/>
                <w:webHidden/>
              </w:rPr>
              <w:t>61</w:t>
            </w:r>
            <w:r>
              <w:rPr>
                <w:noProof/>
                <w:webHidden/>
              </w:rPr>
              <w:fldChar w:fldCharType="end"/>
            </w:r>
          </w:hyperlink>
        </w:p>
        <w:p w14:paraId="56CC2078" w14:textId="2B3C1794" w:rsidR="00D0759F" w:rsidRDefault="00D0759F">
          <w:pPr>
            <w:pStyle w:val="11"/>
            <w:tabs>
              <w:tab w:val="right" w:leader="dot" w:pos="10456"/>
            </w:tabs>
            <w:rPr>
              <w:rFonts w:eastAsiaTheme="minorEastAsia"/>
              <w:noProof/>
              <w:lang w:val="ru-UA" w:eastAsia="ru-UA"/>
            </w:rPr>
          </w:pPr>
          <w:hyperlink w:anchor="_Toc43228583" w:history="1">
            <w:r w:rsidRPr="00667BB0">
              <w:rPr>
                <w:rStyle w:val="a7"/>
                <w:rFonts w:ascii="Times New Roman" w:hAnsi="Times New Roman" w:cs="Times New Roman"/>
                <w:noProof/>
              </w:rPr>
              <w:t>51. Визначити поняття створення архітектури програмного забезпечення.</w:t>
            </w:r>
            <w:r>
              <w:rPr>
                <w:noProof/>
                <w:webHidden/>
              </w:rPr>
              <w:tab/>
            </w:r>
            <w:r>
              <w:rPr>
                <w:noProof/>
                <w:webHidden/>
              </w:rPr>
              <w:fldChar w:fldCharType="begin"/>
            </w:r>
            <w:r>
              <w:rPr>
                <w:noProof/>
                <w:webHidden/>
              </w:rPr>
              <w:instrText xml:space="preserve"> PAGEREF _Toc43228583 \h </w:instrText>
            </w:r>
            <w:r>
              <w:rPr>
                <w:noProof/>
                <w:webHidden/>
              </w:rPr>
            </w:r>
            <w:r>
              <w:rPr>
                <w:noProof/>
                <w:webHidden/>
              </w:rPr>
              <w:fldChar w:fldCharType="separate"/>
            </w:r>
            <w:r>
              <w:rPr>
                <w:noProof/>
                <w:webHidden/>
              </w:rPr>
              <w:t>66</w:t>
            </w:r>
            <w:r>
              <w:rPr>
                <w:noProof/>
                <w:webHidden/>
              </w:rPr>
              <w:fldChar w:fldCharType="end"/>
            </w:r>
          </w:hyperlink>
        </w:p>
        <w:p w14:paraId="700690B4" w14:textId="34AA95EF" w:rsidR="00D0759F" w:rsidRDefault="00D0759F">
          <w:pPr>
            <w:pStyle w:val="11"/>
            <w:tabs>
              <w:tab w:val="right" w:leader="dot" w:pos="10456"/>
            </w:tabs>
            <w:rPr>
              <w:rFonts w:eastAsiaTheme="minorEastAsia"/>
              <w:noProof/>
              <w:lang w:val="ru-UA" w:eastAsia="ru-UA"/>
            </w:rPr>
          </w:pPr>
          <w:hyperlink w:anchor="_Toc43228584" w:history="1">
            <w:r w:rsidRPr="00667BB0">
              <w:rPr>
                <w:rStyle w:val="a7"/>
                <w:rFonts w:ascii="Times New Roman" w:hAnsi="Times New Roman" w:cs="Times New Roman"/>
                <w:noProof/>
              </w:rPr>
              <w:t>52. Обґрунтувати використання блок-схем у детальному проектуванні.</w:t>
            </w:r>
            <w:r>
              <w:rPr>
                <w:noProof/>
                <w:webHidden/>
              </w:rPr>
              <w:tab/>
            </w:r>
            <w:r>
              <w:rPr>
                <w:noProof/>
                <w:webHidden/>
              </w:rPr>
              <w:fldChar w:fldCharType="begin"/>
            </w:r>
            <w:r>
              <w:rPr>
                <w:noProof/>
                <w:webHidden/>
              </w:rPr>
              <w:instrText xml:space="preserve"> PAGEREF _Toc43228584 \h </w:instrText>
            </w:r>
            <w:r>
              <w:rPr>
                <w:noProof/>
                <w:webHidden/>
              </w:rPr>
            </w:r>
            <w:r>
              <w:rPr>
                <w:noProof/>
                <w:webHidden/>
              </w:rPr>
              <w:fldChar w:fldCharType="separate"/>
            </w:r>
            <w:r>
              <w:rPr>
                <w:noProof/>
                <w:webHidden/>
              </w:rPr>
              <w:t>67</w:t>
            </w:r>
            <w:r>
              <w:rPr>
                <w:noProof/>
                <w:webHidden/>
              </w:rPr>
              <w:fldChar w:fldCharType="end"/>
            </w:r>
          </w:hyperlink>
        </w:p>
        <w:p w14:paraId="46EA45EC" w14:textId="19B67F1E" w:rsidR="00D0759F" w:rsidRDefault="00D0759F">
          <w:pPr>
            <w:pStyle w:val="11"/>
            <w:tabs>
              <w:tab w:val="right" w:leader="dot" w:pos="10456"/>
            </w:tabs>
            <w:rPr>
              <w:rFonts w:eastAsiaTheme="minorEastAsia"/>
              <w:noProof/>
              <w:lang w:val="ru-UA" w:eastAsia="ru-UA"/>
            </w:rPr>
          </w:pPr>
          <w:hyperlink w:anchor="_Toc43228585" w:history="1">
            <w:r w:rsidRPr="00667BB0">
              <w:rPr>
                <w:rStyle w:val="a7"/>
                <w:noProof/>
              </w:rPr>
              <w:t>52. Обґрунтувати використання блок-схем у детальному проектуванні. (Лекція 8)</w:t>
            </w:r>
            <w:r>
              <w:rPr>
                <w:noProof/>
                <w:webHidden/>
              </w:rPr>
              <w:tab/>
            </w:r>
            <w:r>
              <w:rPr>
                <w:noProof/>
                <w:webHidden/>
              </w:rPr>
              <w:fldChar w:fldCharType="begin"/>
            </w:r>
            <w:r>
              <w:rPr>
                <w:noProof/>
                <w:webHidden/>
              </w:rPr>
              <w:instrText xml:space="preserve"> PAGEREF _Toc43228585 \h </w:instrText>
            </w:r>
            <w:r>
              <w:rPr>
                <w:noProof/>
                <w:webHidden/>
              </w:rPr>
            </w:r>
            <w:r>
              <w:rPr>
                <w:noProof/>
                <w:webHidden/>
              </w:rPr>
              <w:fldChar w:fldCharType="separate"/>
            </w:r>
            <w:r>
              <w:rPr>
                <w:noProof/>
                <w:webHidden/>
              </w:rPr>
              <w:t>69</w:t>
            </w:r>
            <w:r>
              <w:rPr>
                <w:noProof/>
                <w:webHidden/>
              </w:rPr>
              <w:fldChar w:fldCharType="end"/>
            </w:r>
          </w:hyperlink>
        </w:p>
        <w:p w14:paraId="24894461" w14:textId="7F723067" w:rsidR="00D0759F" w:rsidRDefault="00D0759F">
          <w:pPr>
            <w:pStyle w:val="11"/>
            <w:tabs>
              <w:tab w:val="right" w:leader="dot" w:pos="10456"/>
            </w:tabs>
            <w:rPr>
              <w:rFonts w:eastAsiaTheme="minorEastAsia"/>
              <w:noProof/>
              <w:lang w:val="ru-UA" w:eastAsia="ru-UA"/>
            </w:rPr>
          </w:pPr>
          <w:hyperlink w:anchor="_Toc43228586" w:history="1">
            <w:r w:rsidRPr="00667BB0">
              <w:rPr>
                <w:rStyle w:val="a7"/>
                <w:rFonts w:ascii="Times New Roman" w:hAnsi="Times New Roman" w:cs="Times New Roman"/>
                <w:noProof/>
              </w:rPr>
              <w:t>53. Описати процедуру вибору архітектури.</w:t>
            </w:r>
            <w:r>
              <w:rPr>
                <w:noProof/>
                <w:webHidden/>
              </w:rPr>
              <w:tab/>
            </w:r>
            <w:r>
              <w:rPr>
                <w:noProof/>
                <w:webHidden/>
              </w:rPr>
              <w:fldChar w:fldCharType="begin"/>
            </w:r>
            <w:r>
              <w:rPr>
                <w:noProof/>
                <w:webHidden/>
              </w:rPr>
              <w:instrText xml:space="preserve"> PAGEREF _Toc43228586 \h </w:instrText>
            </w:r>
            <w:r>
              <w:rPr>
                <w:noProof/>
                <w:webHidden/>
              </w:rPr>
            </w:r>
            <w:r>
              <w:rPr>
                <w:noProof/>
                <w:webHidden/>
              </w:rPr>
              <w:fldChar w:fldCharType="separate"/>
            </w:r>
            <w:r>
              <w:rPr>
                <w:noProof/>
                <w:webHidden/>
              </w:rPr>
              <w:t>71</w:t>
            </w:r>
            <w:r>
              <w:rPr>
                <w:noProof/>
                <w:webHidden/>
              </w:rPr>
              <w:fldChar w:fldCharType="end"/>
            </w:r>
          </w:hyperlink>
        </w:p>
        <w:p w14:paraId="41110851" w14:textId="11EB8970" w:rsidR="00D0759F" w:rsidRDefault="00D0759F">
          <w:pPr>
            <w:pStyle w:val="11"/>
            <w:tabs>
              <w:tab w:val="right" w:leader="dot" w:pos="10456"/>
            </w:tabs>
            <w:rPr>
              <w:rFonts w:eastAsiaTheme="minorEastAsia"/>
              <w:noProof/>
              <w:lang w:val="ru-UA" w:eastAsia="ru-UA"/>
            </w:rPr>
          </w:pPr>
          <w:hyperlink w:anchor="_Toc43228587" w:history="1">
            <w:r w:rsidRPr="00667BB0">
              <w:rPr>
                <w:rStyle w:val="a7"/>
                <w:rFonts w:ascii="Times New Roman" w:hAnsi="Times New Roman" w:cs="Times New Roman"/>
                <w:noProof/>
              </w:rPr>
              <w:t>54. Дати оцінку основним прийомам детального проектування.</w:t>
            </w:r>
            <w:r>
              <w:rPr>
                <w:noProof/>
                <w:webHidden/>
              </w:rPr>
              <w:tab/>
            </w:r>
            <w:r>
              <w:rPr>
                <w:noProof/>
                <w:webHidden/>
              </w:rPr>
              <w:fldChar w:fldCharType="begin"/>
            </w:r>
            <w:r>
              <w:rPr>
                <w:noProof/>
                <w:webHidden/>
              </w:rPr>
              <w:instrText xml:space="preserve"> PAGEREF _Toc43228587 \h </w:instrText>
            </w:r>
            <w:r>
              <w:rPr>
                <w:noProof/>
                <w:webHidden/>
              </w:rPr>
            </w:r>
            <w:r>
              <w:rPr>
                <w:noProof/>
                <w:webHidden/>
              </w:rPr>
              <w:fldChar w:fldCharType="separate"/>
            </w:r>
            <w:r>
              <w:rPr>
                <w:noProof/>
                <w:webHidden/>
              </w:rPr>
              <w:t>74</w:t>
            </w:r>
            <w:r>
              <w:rPr>
                <w:noProof/>
                <w:webHidden/>
              </w:rPr>
              <w:fldChar w:fldCharType="end"/>
            </w:r>
          </w:hyperlink>
        </w:p>
        <w:p w14:paraId="4578E56A" w14:textId="65F7F934" w:rsidR="00D0759F" w:rsidRDefault="00D0759F">
          <w:pPr>
            <w:pStyle w:val="11"/>
            <w:tabs>
              <w:tab w:val="right" w:leader="dot" w:pos="10456"/>
            </w:tabs>
            <w:rPr>
              <w:rFonts w:eastAsiaTheme="minorEastAsia"/>
              <w:noProof/>
              <w:lang w:val="ru-UA" w:eastAsia="ru-UA"/>
            </w:rPr>
          </w:pPr>
          <w:hyperlink w:anchor="_Toc43228588" w:history="1">
            <w:r w:rsidRPr="00667BB0">
              <w:rPr>
                <w:rStyle w:val="a7"/>
                <w:rFonts w:ascii="Times New Roman" w:hAnsi="Times New Roman" w:cs="Times New Roman"/>
                <w:noProof/>
              </w:rPr>
              <w:t>55. Визначити поняття зразка проектування програмного забезпечення.</w:t>
            </w:r>
            <w:r>
              <w:rPr>
                <w:noProof/>
                <w:webHidden/>
              </w:rPr>
              <w:tab/>
            </w:r>
            <w:r>
              <w:rPr>
                <w:noProof/>
                <w:webHidden/>
              </w:rPr>
              <w:fldChar w:fldCharType="begin"/>
            </w:r>
            <w:r>
              <w:rPr>
                <w:noProof/>
                <w:webHidden/>
              </w:rPr>
              <w:instrText xml:space="preserve"> PAGEREF _Toc43228588 \h </w:instrText>
            </w:r>
            <w:r>
              <w:rPr>
                <w:noProof/>
                <w:webHidden/>
              </w:rPr>
            </w:r>
            <w:r>
              <w:rPr>
                <w:noProof/>
                <w:webHidden/>
              </w:rPr>
              <w:fldChar w:fldCharType="separate"/>
            </w:r>
            <w:r>
              <w:rPr>
                <w:noProof/>
                <w:webHidden/>
              </w:rPr>
              <w:t>76</w:t>
            </w:r>
            <w:r>
              <w:rPr>
                <w:noProof/>
                <w:webHidden/>
              </w:rPr>
              <w:fldChar w:fldCharType="end"/>
            </w:r>
          </w:hyperlink>
        </w:p>
        <w:p w14:paraId="4A05F31E" w14:textId="58E92491" w:rsidR="00D0759F" w:rsidRDefault="00D0759F">
          <w:pPr>
            <w:pStyle w:val="11"/>
            <w:tabs>
              <w:tab w:val="right" w:leader="dot" w:pos="10456"/>
            </w:tabs>
            <w:rPr>
              <w:rFonts w:eastAsiaTheme="minorEastAsia"/>
              <w:noProof/>
              <w:lang w:val="ru-UA" w:eastAsia="ru-UA"/>
            </w:rPr>
          </w:pPr>
          <w:hyperlink w:anchor="_Toc43228589" w:history="1">
            <w:r w:rsidRPr="00667BB0">
              <w:rPr>
                <w:rStyle w:val="a7"/>
                <w:rFonts w:ascii="Times New Roman" w:hAnsi="Times New Roman" w:cs="Times New Roman"/>
                <w:noProof/>
              </w:rPr>
              <w:t>56. Обґрунтувати використання псевдокоду у детальному проектуванні.</w:t>
            </w:r>
            <w:r>
              <w:rPr>
                <w:noProof/>
                <w:webHidden/>
              </w:rPr>
              <w:tab/>
            </w:r>
            <w:r>
              <w:rPr>
                <w:noProof/>
                <w:webHidden/>
              </w:rPr>
              <w:fldChar w:fldCharType="begin"/>
            </w:r>
            <w:r>
              <w:rPr>
                <w:noProof/>
                <w:webHidden/>
              </w:rPr>
              <w:instrText xml:space="preserve"> PAGEREF _Toc43228589 \h </w:instrText>
            </w:r>
            <w:r>
              <w:rPr>
                <w:noProof/>
                <w:webHidden/>
              </w:rPr>
            </w:r>
            <w:r>
              <w:rPr>
                <w:noProof/>
                <w:webHidden/>
              </w:rPr>
              <w:fldChar w:fldCharType="separate"/>
            </w:r>
            <w:r>
              <w:rPr>
                <w:noProof/>
                <w:webHidden/>
              </w:rPr>
              <w:t>78</w:t>
            </w:r>
            <w:r>
              <w:rPr>
                <w:noProof/>
                <w:webHidden/>
              </w:rPr>
              <w:fldChar w:fldCharType="end"/>
            </w:r>
          </w:hyperlink>
        </w:p>
        <w:p w14:paraId="614C970B" w14:textId="4BE7B016" w:rsidR="00D0759F" w:rsidRDefault="00D0759F">
          <w:pPr>
            <w:pStyle w:val="11"/>
            <w:tabs>
              <w:tab w:val="right" w:leader="dot" w:pos="10456"/>
            </w:tabs>
            <w:rPr>
              <w:rFonts w:eastAsiaTheme="minorEastAsia"/>
              <w:noProof/>
              <w:lang w:val="ru-UA" w:eastAsia="ru-UA"/>
            </w:rPr>
          </w:pPr>
          <w:hyperlink w:anchor="_Toc43228590" w:history="1">
            <w:r w:rsidRPr="00667BB0">
              <w:rPr>
                <w:rStyle w:val="a7"/>
                <w:rFonts w:ascii="Times New Roman" w:hAnsi="Times New Roman" w:cs="Times New Roman"/>
                <w:noProof/>
              </w:rPr>
              <w:t>57. Навести класифікацію архітектур програмного забезпечення.</w:t>
            </w:r>
            <w:r>
              <w:rPr>
                <w:noProof/>
                <w:webHidden/>
              </w:rPr>
              <w:tab/>
            </w:r>
            <w:r>
              <w:rPr>
                <w:noProof/>
                <w:webHidden/>
              </w:rPr>
              <w:fldChar w:fldCharType="begin"/>
            </w:r>
            <w:r>
              <w:rPr>
                <w:noProof/>
                <w:webHidden/>
              </w:rPr>
              <w:instrText xml:space="preserve"> PAGEREF _Toc43228590 \h </w:instrText>
            </w:r>
            <w:r>
              <w:rPr>
                <w:noProof/>
                <w:webHidden/>
              </w:rPr>
            </w:r>
            <w:r>
              <w:rPr>
                <w:noProof/>
                <w:webHidden/>
              </w:rPr>
              <w:fldChar w:fldCharType="separate"/>
            </w:r>
            <w:r>
              <w:rPr>
                <w:noProof/>
                <w:webHidden/>
              </w:rPr>
              <w:t>80</w:t>
            </w:r>
            <w:r>
              <w:rPr>
                <w:noProof/>
                <w:webHidden/>
              </w:rPr>
              <w:fldChar w:fldCharType="end"/>
            </w:r>
          </w:hyperlink>
        </w:p>
        <w:p w14:paraId="524B7655" w14:textId="0DB2E1CC" w:rsidR="00D0759F" w:rsidRDefault="00D0759F">
          <w:pPr>
            <w:pStyle w:val="11"/>
            <w:tabs>
              <w:tab w:val="right" w:leader="dot" w:pos="10456"/>
            </w:tabs>
            <w:rPr>
              <w:rFonts w:eastAsiaTheme="minorEastAsia"/>
              <w:noProof/>
              <w:lang w:val="ru-UA" w:eastAsia="ru-UA"/>
            </w:rPr>
          </w:pPr>
          <w:hyperlink w:anchor="_Toc43228591" w:history="1">
            <w:r w:rsidRPr="00667BB0">
              <w:rPr>
                <w:rStyle w:val="a7"/>
                <w:rFonts w:ascii="Times New Roman" w:hAnsi="Times New Roman" w:cs="Times New Roman"/>
                <w:noProof/>
              </w:rPr>
              <w:t>58. Проаналізувати використання інтерфейсів у детальному проектуванні.</w:t>
            </w:r>
            <w:r>
              <w:rPr>
                <w:noProof/>
                <w:webHidden/>
              </w:rPr>
              <w:tab/>
            </w:r>
            <w:r>
              <w:rPr>
                <w:noProof/>
                <w:webHidden/>
              </w:rPr>
              <w:fldChar w:fldCharType="begin"/>
            </w:r>
            <w:r>
              <w:rPr>
                <w:noProof/>
                <w:webHidden/>
              </w:rPr>
              <w:instrText xml:space="preserve"> PAGEREF _Toc43228591 \h </w:instrText>
            </w:r>
            <w:r>
              <w:rPr>
                <w:noProof/>
                <w:webHidden/>
              </w:rPr>
            </w:r>
            <w:r>
              <w:rPr>
                <w:noProof/>
                <w:webHidden/>
              </w:rPr>
              <w:fldChar w:fldCharType="separate"/>
            </w:r>
            <w:r>
              <w:rPr>
                <w:noProof/>
                <w:webHidden/>
              </w:rPr>
              <w:t>83</w:t>
            </w:r>
            <w:r>
              <w:rPr>
                <w:noProof/>
                <w:webHidden/>
              </w:rPr>
              <w:fldChar w:fldCharType="end"/>
            </w:r>
          </w:hyperlink>
        </w:p>
        <w:p w14:paraId="340785F4" w14:textId="19F98857" w:rsidR="00D0759F" w:rsidRDefault="00D0759F">
          <w:pPr>
            <w:pStyle w:val="11"/>
            <w:tabs>
              <w:tab w:val="right" w:leader="dot" w:pos="10456"/>
            </w:tabs>
            <w:rPr>
              <w:rFonts w:eastAsiaTheme="minorEastAsia"/>
              <w:noProof/>
              <w:lang w:val="ru-UA" w:eastAsia="ru-UA"/>
            </w:rPr>
          </w:pPr>
          <w:hyperlink w:anchor="_Toc43228592" w:history="1">
            <w:r w:rsidRPr="00667BB0">
              <w:rPr>
                <w:rStyle w:val="a7"/>
                <w:rFonts w:ascii="Times New Roman" w:hAnsi="Times New Roman" w:cs="Times New Roman"/>
                <w:noProof/>
              </w:rPr>
              <w:t>59. Дати оцінку використання каркасів у проектуванні програмного забезпечення</w:t>
            </w:r>
            <w:r>
              <w:rPr>
                <w:noProof/>
                <w:webHidden/>
              </w:rPr>
              <w:tab/>
            </w:r>
            <w:r>
              <w:rPr>
                <w:noProof/>
                <w:webHidden/>
              </w:rPr>
              <w:fldChar w:fldCharType="begin"/>
            </w:r>
            <w:r>
              <w:rPr>
                <w:noProof/>
                <w:webHidden/>
              </w:rPr>
              <w:instrText xml:space="preserve"> PAGEREF _Toc43228592 \h </w:instrText>
            </w:r>
            <w:r>
              <w:rPr>
                <w:noProof/>
                <w:webHidden/>
              </w:rPr>
            </w:r>
            <w:r>
              <w:rPr>
                <w:noProof/>
                <w:webHidden/>
              </w:rPr>
              <w:fldChar w:fldCharType="separate"/>
            </w:r>
            <w:r>
              <w:rPr>
                <w:noProof/>
                <w:webHidden/>
              </w:rPr>
              <w:t>84</w:t>
            </w:r>
            <w:r>
              <w:rPr>
                <w:noProof/>
                <w:webHidden/>
              </w:rPr>
              <w:fldChar w:fldCharType="end"/>
            </w:r>
          </w:hyperlink>
        </w:p>
        <w:p w14:paraId="1FAAAAC6" w14:textId="58C9039B" w:rsidR="00D0759F" w:rsidRDefault="00D0759F">
          <w:pPr>
            <w:pStyle w:val="11"/>
            <w:tabs>
              <w:tab w:val="right" w:leader="dot" w:pos="10456"/>
            </w:tabs>
            <w:rPr>
              <w:rFonts w:eastAsiaTheme="minorEastAsia"/>
              <w:noProof/>
              <w:lang w:val="ru-UA" w:eastAsia="ru-UA"/>
            </w:rPr>
          </w:pPr>
          <w:hyperlink w:anchor="_Toc43228593" w:history="1">
            <w:r w:rsidRPr="00667BB0">
              <w:rPr>
                <w:rStyle w:val="a7"/>
                <w:rFonts w:ascii="Times New Roman" w:hAnsi="Times New Roman" w:cs="Times New Roman"/>
                <w:noProof/>
              </w:rPr>
              <w:t>60. Обґрунтувати використання детальних діаграм потоків даних.</w:t>
            </w:r>
            <w:r>
              <w:rPr>
                <w:noProof/>
                <w:webHidden/>
              </w:rPr>
              <w:tab/>
            </w:r>
            <w:r>
              <w:rPr>
                <w:noProof/>
                <w:webHidden/>
              </w:rPr>
              <w:fldChar w:fldCharType="begin"/>
            </w:r>
            <w:r>
              <w:rPr>
                <w:noProof/>
                <w:webHidden/>
              </w:rPr>
              <w:instrText xml:space="preserve"> PAGEREF _Toc43228593 \h </w:instrText>
            </w:r>
            <w:r>
              <w:rPr>
                <w:noProof/>
                <w:webHidden/>
              </w:rPr>
            </w:r>
            <w:r>
              <w:rPr>
                <w:noProof/>
                <w:webHidden/>
              </w:rPr>
              <w:fldChar w:fldCharType="separate"/>
            </w:r>
            <w:r>
              <w:rPr>
                <w:noProof/>
                <w:webHidden/>
              </w:rPr>
              <w:t>90</w:t>
            </w:r>
            <w:r>
              <w:rPr>
                <w:noProof/>
                <w:webHidden/>
              </w:rPr>
              <w:fldChar w:fldCharType="end"/>
            </w:r>
          </w:hyperlink>
        </w:p>
        <w:p w14:paraId="71662C31" w14:textId="6844C302" w:rsidR="00D0759F" w:rsidRDefault="00D0759F">
          <w:pPr>
            <w:pStyle w:val="11"/>
            <w:tabs>
              <w:tab w:val="right" w:leader="dot" w:pos="10456"/>
            </w:tabs>
            <w:rPr>
              <w:rFonts w:eastAsiaTheme="minorEastAsia"/>
              <w:noProof/>
              <w:lang w:val="ru-UA" w:eastAsia="ru-UA"/>
            </w:rPr>
          </w:pPr>
          <w:hyperlink w:anchor="_Toc43228594" w:history="1">
            <w:r w:rsidRPr="00667BB0">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_Toc43228594 \h </w:instrText>
            </w:r>
            <w:r>
              <w:rPr>
                <w:noProof/>
                <w:webHidden/>
              </w:rPr>
            </w:r>
            <w:r>
              <w:rPr>
                <w:noProof/>
                <w:webHidden/>
              </w:rPr>
              <w:fldChar w:fldCharType="separate"/>
            </w:r>
            <w:r>
              <w:rPr>
                <w:noProof/>
                <w:webHidden/>
              </w:rPr>
              <w:t>91</w:t>
            </w:r>
            <w:r>
              <w:rPr>
                <w:noProof/>
                <w:webHidden/>
              </w:rPr>
              <w:fldChar w:fldCharType="end"/>
            </w:r>
          </w:hyperlink>
        </w:p>
        <w:p w14:paraId="77BA51D4" w14:textId="50B9AB0D" w:rsidR="00D0759F" w:rsidRDefault="00D0759F">
          <w:pPr>
            <w:pStyle w:val="11"/>
            <w:tabs>
              <w:tab w:val="right" w:leader="dot" w:pos="10456"/>
            </w:tabs>
            <w:rPr>
              <w:rFonts w:eastAsiaTheme="minorEastAsia"/>
              <w:noProof/>
              <w:lang w:val="ru-UA" w:eastAsia="ru-UA"/>
            </w:rPr>
          </w:pPr>
          <w:hyperlink w:anchor="_Toc43228595" w:history="1">
            <w:r w:rsidRPr="00667BB0">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_Toc43228595 \h </w:instrText>
            </w:r>
            <w:r>
              <w:rPr>
                <w:noProof/>
                <w:webHidden/>
              </w:rPr>
            </w:r>
            <w:r>
              <w:rPr>
                <w:noProof/>
                <w:webHidden/>
              </w:rPr>
              <w:fldChar w:fldCharType="separate"/>
            </w:r>
            <w:r>
              <w:rPr>
                <w:noProof/>
                <w:webHidden/>
              </w:rPr>
              <w:t>93</w:t>
            </w:r>
            <w:r>
              <w:rPr>
                <w:noProof/>
                <w:webHidden/>
              </w:rPr>
              <w:fldChar w:fldCharType="end"/>
            </w:r>
          </w:hyperlink>
        </w:p>
        <w:p w14:paraId="41E21FF0" w14:textId="68B935F9" w:rsidR="00D0759F" w:rsidRDefault="00D0759F">
          <w:pPr>
            <w:pStyle w:val="11"/>
            <w:tabs>
              <w:tab w:val="right" w:leader="dot" w:pos="10456"/>
            </w:tabs>
            <w:rPr>
              <w:rFonts w:eastAsiaTheme="minorEastAsia"/>
              <w:noProof/>
              <w:lang w:val="ru-UA" w:eastAsia="ru-UA"/>
            </w:rPr>
          </w:pPr>
          <w:hyperlink w:anchor="_Toc43228596" w:history="1">
            <w:r w:rsidRPr="00667BB0">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_Toc43228596 \h </w:instrText>
            </w:r>
            <w:r>
              <w:rPr>
                <w:noProof/>
                <w:webHidden/>
              </w:rPr>
            </w:r>
            <w:r>
              <w:rPr>
                <w:noProof/>
                <w:webHidden/>
              </w:rPr>
              <w:fldChar w:fldCharType="separate"/>
            </w:r>
            <w:r>
              <w:rPr>
                <w:noProof/>
                <w:webHidden/>
              </w:rPr>
              <w:t>96</w:t>
            </w:r>
            <w:r>
              <w:rPr>
                <w:noProof/>
                <w:webHidden/>
              </w:rPr>
              <w:fldChar w:fldCharType="end"/>
            </w:r>
          </w:hyperlink>
        </w:p>
        <w:p w14:paraId="1AEFFFA6" w14:textId="01302B4D" w:rsidR="00D0759F" w:rsidRDefault="00D0759F">
          <w:pPr>
            <w:pStyle w:val="11"/>
            <w:tabs>
              <w:tab w:val="right" w:leader="dot" w:pos="10456"/>
            </w:tabs>
            <w:rPr>
              <w:rFonts w:eastAsiaTheme="minorEastAsia"/>
              <w:noProof/>
              <w:lang w:val="ru-UA" w:eastAsia="ru-UA"/>
            </w:rPr>
          </w:pPr>
          <w:hyperlink w:anchor="_Toc43228597" w:history="1">
            <w:r w:rsidRPr="00667BB0">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_Toc43228597 \h </w:instrText>
            </w:r>
            <w:r>
              <w:rPr>
                <w:noProof/>
                <w:webHidden/>
              </w:rPr>
            </w:r>
            <w:r>
              <w:rPr>
                <w:noProof/>
                <w:webHidden/>
              </w:rPr>
              <w:fldChar w:fldCharType="separate"/>
            </w:r>
            <w:r>
              <w:rPr>
                <w:noProof/>
                <w:webHidden/>
              </w:rPr>
              <w:t>98</w:t>
            </w:r>
            <w:r>
              <w:rPr>
                <w:noProof/>
                <w:webHidden/>
              </w:rPr>
              <w:fldChar w:fldCharType="end"/>
            </w:r>
          </w:hyperlink>
        </w:p>
        <w:p w14:paraId="042F4565" w14:textId="16E028D4" w:rsidR="00D0759F" w:rsidRDefault="00D0759F">
          <w:pPr>
            <w:pStyle w:val="11"/>
            <w:tabs>
              <w:tab w:val="right" w:leader="dot" w:pos="10456"/>
            </w:tabs>
            <w:rPr>
              <w:rFonts w:eastAsiaTheme="minorEastAsia"/>
              <w:noProof/>
              <w:lang w:val="ru-UA" w:eastAsia="ru-UA"/>
            </w:rPr>
          </w:pPr>
          <w:hyperlink w:anchor="_Toc43228598" w:history="1">
            <w:r w:rsidRPr="00667BB0">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_Toc43228598 \h </w:instrText>
            </w:r>
            <w:r>
              <w:rPr>
                <w:noProof/>
                <w:webHidden/>
              </w:rPr>
            </w:r>
            <w:r>
              <w:rPr>
                <w:noProof/>
                <w:webHidden/>
              </w:rPr>
              <w:fldChar w:fldCharType="separate"/>
            </w:r>
            <w:r>
              <w:rPr>
                <w:noProof/>
                <w:webHidden/>
              </w:rPr>
              <w:t>101</w:t>
            </w:r>
            <w:r>
              <w:rPr>
                <w:noProof/>
                <w:webHidden/>
              </w:rPr>
              <w:fldChar w:fldCharType="end"/>
            </w:r>
          </w:hyperlink>
        </w:p>
        <w:p w14:paraId="2485EF1D" w14:textId="39DFE175" w:rsidR="00D0759F" w:rsidRDefault="00D0759F">
          <w:pPr>
            <w:pStyle w:val="11"/>
            <w:tabs>
              <w:tab w:val="right" w:leader="dot" w:pos="10456"/>
            </w:tabs>
            <w:rPr>
              <w:rFonts w:eastAsiaTheme="minorEastAsia"/>
              <w:noProof/>
              <w:lang w:val="ru-UA" w:eastAsia="ru-UA"/>
            </w:rPr>
          </w:pPr>
          <w:hyperlink w:anchor="_Toc43228599" w:history="1">
            <w:r w:rsidRPr="00667BB0">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_Toc43228599 \h </w:instrText>
            </w:r>
            <w:r>
              <w:rPr>
                <w:noProof/>
                <w:webHidden/>
              </w:rPr>
            </w:r>
            <w:r>
              <w:rPr>
                <w:noProof/>
                <w:webHidden/>
              </w:rPr>
              <w:fldChar w:fldCharType="separate"/>
            </w:r>
            <w:r>
              <w:rPr>
                <w:noProof/>
                <w:webHidden/>
              </w:rPr>
              <w:t>104</w:t>
            </w:r>
            <w:r>
              <w:rPr>
                <w:noProof/>
                <w:webHidden/>
              </w:rPr>
              <w:fldChar w:fldCharType="end"/>
            </w:r>
          </w:hyperlink>
        </w:p>
        <w:p w14:paraId="4132E096" w14:textId="709EFCC5" w:rsidR="00D0759F" w:rsidRDefault="00D0759F">
          <w:pPr>
            <w:pStyle w:val="11"/>
            <w:tabs>
              <w:tab w:val="right" w:leader="dot" w:pos="10456"/>
            </w:tabs>
            <w:rPr>
              <w:rFonts w:eastAsiaTheme="minorEastAsia"/>
              <w:noProof/>
              <w:lang w:val="ru-UA" w:eastAsia="ru-UA"/>
            </w:rPr>
          </w:pPr>
          <w:hyperlink w:anchor="_Toc43228600" w:history="1">
            <w:r w:rsidRPr="00667BB0">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_Toc43228600 \h </w:instrText>
            </w:r>
            <w:r>
              <w:rPr>
                <w:noProof/>
                <w:webHidden/>
              </w:rPr>
            </w:r>
            <w:r>
              <w:rPr>
                <w:noProof/>
                <w:webHidden/>
              </w:rPr>
              <w:fldChar w:fldCharType="separate"/>
            </w:r>
            <w:r>
              <w:rPr>
                <w:noProof/>
                <w:webHidden/>
              </w:rPr>
              <w:t>106</w:t>
            </w:r>
            <w:r>
              <w:rPr>
                <w:noProof/>
                <w:webHidden/>
              </w:rPr>
              <w:fldChar w:fldCharType="end"/>
            </w:r>
          </w:hyperlink>
        </w:p>
        <w:p w14:paraId="57DEA50B" w14:textId="5605BFE7" w:rsidR="00D0759F" w:rsidRDefault="00D0759F">
          <w:pPr>
            <w:pStyle w:val="11"/>
            <w:tabs>
              <w:tab w:val="right" w:leader="dot" w:pos="10456"/>
            </w:tabs>
            <w:rPr>
              <w:rFonts w:eastAsiaTheme="minorEastAsia"/>
              <w:noProof/>
              <w:lang w:val="ru-UA" w:eastAsia="ru-UA"/>
            </w:rPr>
          </w:pPr>
          <w:hyperlink w:anchor="_Toc43228601" w:history="1">
            <w:r w:rsidRPr="00667BB0">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_Toc43228601 \h </w:instrText>
            </w:r>
            <w:r>
              <w:rPr>
                <w:noProof/>
                <w:webHidden/>
              </w:rPr>
            </w:r>
            <w:r>
              <w:rPr>
                <w:noProof/>
                <w:webHidden/>
              </w:rPr>
              <w:fldChar w:fldCharType="separate"/>
            </w:r>
            <w:r>
              <w:rPr>
                <w:noProof/>
                <w:webHidden/>
              </w:rPr>
              <w:t>108</w:t>
            </w:r>
            <w:r>
              <w:rPr>
                <w:noProof/>
                <w:webHidden/>
              </w:rPr>
              <w:fldChar w:fldCharType="end"/>
            </w:r>
          </w:hyperlink>
        </w:p>
        <w:p w14:paraId="136E8CF0" w14:textId="10B83E5E" w:rsidR="00D0759F" w:rsidRDefault="00D0759F">
          <w:pPr>
            <w:pStyle w:val="11"/>
            <w:tabs>
              <w:tab w:val="right" w:leader="dot" w:pos="10456"/>
            </w:tabs>
            <w:rPr>
              <w:rFonts w:eastAsiaTheme="minorEastAsia"/>
              <w:noProof/>
              <w:lang w:val="ru-UA" w:eastAsia="ru-UA"/>
            </w:rPr>
          </w:pPr>
          <w:hyperlink w:anchor="_Toc43228602" w:history="1">
            <w:r w:rsidRPr="00667BB0">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_Toc43228602 \h </w:instrText>
            </w:r>
            <w:r>
              <w:rPr>
                <w:noProof/>
                <w:webHidden/>
              </w:rPr>
            </w:r>
            <w:r>
              <w:rPr>
                <w:noProof/>
                <w:webHidden/>
              </w:rPr>
              <w:fldChar w:fldCharType="separate"/>
            </w:r>
            <w:r>
              <w:rPr>
                <w:noProof/>
                <w:webHidden/>
              </w:rPr>
              <w:t>111</w:t>
            </w:r>
            <w:r>
              <w:rPr>
                <w:noProof/>
                <w:webHidden/>
              </w:rPr>
              <w:fldChar w:fldCharType="end"/>
            </w:r>
          </w:hyperlink>
        </w:p>
        <w:p w14:paraId="132182EB" w14:textId="7BCE1684" w:rsidR="00D0759F" w:rsidRDefault="00D0759F">
          <w:pPr>
            <w:pStyle w:val="11"/>
            <w:tabs>
              <w:tab w:val="right" w:leader="dot" w:pos="10456"/>
            </w:tabs>
            <w:rPr>
              <w:rFonts w:eastAsiaTheme="minorEastAsia"/>
              <w:noProof/>
              <w:lang w:val="ru-UA" w:eastAsia="ru-UA"/>
            </w:rPr>
          </w:pPr>
          <w:hyperlink w:anchor="_Toc43228603" w:history="1">
            <w:r w:rsidRPr="00667BB0">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_Toc43228603 \h </w:instrText>
            </w:r>
            <w:r>
              <w:rPr>
                <w:noProof/>
                <w:webHidden/>
              </w:rPr>
            </w:r>
            <w:r>
              <w:rPr>
                <w:noProof/>
                <w:webHidden/>
              </w:rPr>
              <w:fldChar w:fldCharType="separate"/>
            </w:r>
            <w:r>
              <w:rPr>
                <w:noProof/>
                <w:webHidden/>
              </w:rPr>
              <w:t>113</w:t>
            </w:r>
            <w:r>
              <w:rPr>
                <w:noProof/>
                <w:webHidden/>
              </w:rPr>
              <w:fldChar w:fldCharType="end"/>
            </w:r>
          </w:hyperlink>
        </w:p>
        <w:p w14:paraId="07A83FE6" w14:textId="177E92EC" w:rsidR="00D0759F" w:rsidRDefault="00D0759F">
          <w:pPr>
            <w:pStyle w:val="11"/>
            <w:tabs>
              <w:tab w:val="right" w:leader="dot" w:pos="10456"/>
            </w:tabs>
            <w:rPr>
              <w:rFonts w:eastAsiaTheme="minorEastAsia"/>
              <w:noProof/>
              <w:lang w:val="ru-UA" w:eastAsia="ru-UA"/>
            </w:rPr>
          </w:pPr>
          <w:hyperlink w:anchor="_Toc43228604" w:history="1">
            <w:r w:rsidRPr="00667BB0">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_Toc43228604 \h </w:instrText>
            </w:r>
            <w:r>
              <w:rPr>
                <w:noProof/>
                <w:webHidden/>
              </w:rPr>
            </w:r>
            <w:r>
              <w:rPr>
                <w:noProof/>
                <w:webHidden/>
              </w:rPr>
              <w:fldChar w:fldCharType="separate"/>
            </w:r>
            <w:r>
              <w:rPr>
                <w:noProof/>
                <w:webHidden/>
              </w:rPr>
              <w:t>131</w:t>
            </w:r>
            <w:r>
              <w:rPr>
                <w:noProof/>
                <w:webHidden/>
              </w:rPr>
              <w:fldChar w:fldCharType="end"/>
            </w:r>
          </w:hyperlink>
        </w:p>
        <w:p w14:paraId="5CA81BD1" w14:textId="1B4EDF3F" w:rsidR="00D0759F" w:rsidRDefault="00D0759F">
          <w:pPr>
            <w:pStyle w:val="11"/>
            <w:tabs>
              <w:tab w:val="right" w:leader="dot" w:pos="10456"/>
            </w:tabs>
            <w:rPr>
              <w:rFonts w:eastAsiaTheme="minorEastAsia"/>
              <w:noProof/>
              <w:lang w:val="ru-UA" w:eastAsia="ru-UA"/>
            </w:rPr>
          </w:pPr>
          <w:hyperlink w:anchor="_Toc43228605" w:history="1">
            <w:r w:rsidRPr="00667BB0">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_Toc43228605 \h </w:instrText>
            </w:r>
            <w:r>
              <w:rPr>
                <w:noProof/>
                <w:webHidden/>
              </w:rPr>
            </w:r>
            <w:r>
              <w:rPr>
                <w:noProof/>
                <w:webHidden/>
              </w:rPr>
              <w:fldChar w:fldCharType="separate"/>
            </w:r>
            <w:r>
              <w:rPr>
                <w:noProof/>
                <w:webHidden/>
              </w:rPr>
              <w:t>132</w:t>
            </w:r>
            <w:r>
              <w:rPr>
                <w:noProof/>
                <w:webHidden/>
              </w:rPr>
              <w:fldChar w:fldCharType="end"/>
            </w:r>
          </w:hyperlink>
        </w:p>
        <w:p w14:paraId="384002C8" w14:textId="2ECE5768" w:rsidR="00D0759F" w:rsidRDefault="00D0759F">
          <w:pPr>
            <w:pStyle w:val="11"/>
            <w:tabs>
              <w:tab w:val="right" w:leader="dot" w:pos="10456"/>
            </w:tabs>
            <w:rPr>
              <w:rFonts w:eastAsiaTheme="minorEastAsia"/>
              <w:noProof/>
              <w:lang w:val="ru-UA" w:eastAsia="ru-UA"/>
            </w:rPr>
          </w:pPr>
          <w:hyperlink w:anchor="_Toc43228606" w:history="1">
            <w:r w:rsidRPr="00667BB0">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_Toc43228606 \h </w:instrText>
            </w:r>
            <w:r>
              <w:rPr>
                <w:noProof/>
                <w:webHidden/>
              </w:rPr>
            </w:r>
            <w:r>
              <w:rPr>
                <w:noProof/>
                <w:webHidden/>
              </w:rPr>
              <w:fldChar w:fldCharType="separate"/>
            </w:r>
            <w:r>
              <w:rPr>
                <w:noProof/>
                <w:webHidden/>
              </w:rPr>
              <w:t>133</w:t>
            </w:r>
            <w:r>
              <w:rPr>
                <w:noProof/>
                <w:webHidden/>
              </w:rPr>
              <w:fldChar w:fldCharType="end"/>
            </w:r>
          </w:hyperlink>
        </w:p>
        <w:p w14:paraId="0AB7950A" w14:textId="2FC9DB54" w:rsidR="00D0759F" w:rsidRDefault="00D0759F">
          <w:pPr>
            <w:pStyle w:val="11"/>
            <w:tabs>
              <w:tab w:val="right" w:leader="dot" w:pos="10456"/>
            </w:tabs>
            <w:rPr>
              <w:rFonts w:eastAsiaTheme="minorEastAsia"/>
              <w:noProof/>
              <w:lang w:val="ru-UA" w:eastAsia="ru-UA"/>
            </w:rPr>
          </w:pPr>
          <w:hyperlink w:anchor="_Toc43228607" w:history="1">
            <w:r w:rsidRPr="00667BB0">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_Toc43228607 \h </w:instrText>
            </w:r>
            <w:r>
              <w:rPr>
                <w:noProof/>
                <w:webHidden/>
              </w:rPr>
            </w:r>
            <w:r>
              <w:rPr>
                <w:noProof/>
                <w:webHidden/>
              </w:rPr>
              <w:fldChar w:fldCharType="separate"/>
            </w:r>
            <w:r>
              <w:rPr>
                <w:noProof/>
                <w:webHidden/>
              </w:rPr>
              <w:t>134</w:t>
            </w:r>
            <w:r>
              <w:rPr>
                <w:noProof/>
                <w:webHidden/>
              </w:rPr>
              <w:fldChar w:fldCharType="end"/>
            </w:r>
          </w:hyperlink>
        </w:p>
        <w:p w14:paraId="3FDD6711" w14:textId="135CA890" w:rsidR="00D0759F" w:rsidRDefault="00D0759F">
          <w:pPr>
            <w:pStyle w:val="11"/>
            <w:tabs>
              <w:tab w:val="right" w:leader="dot" w:pos="10456"/>
            </w:tabs>
            <w:rPr>
              <w:rFonts w:eastAsiaTheme="minorEastAsia"/>
              <w:noProof/>
              <w:lang w:val="ru-UA" w:eastAsia="ru-UA"/>
            </w:rPr>
          </w:pPr>
          <w:hyperlink w:anchor="_Toc43228608" w:history="1">
            <w:r w:rsidRPr="00667BB0">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_Toc43228608 \h </w:instrText>
            </w:r>
            <w:r>
              <w:rPr>
                <w:noProof/>
                <w:webHidden/>
              </w:rPr>
            </w:r>
            <w:r>
              <w:rPr>
                <w:noProof/>
                <w:webHidden/>
              </w:rPr>
              <w:fldChar w:fldCharType="separate"/>
            </w:r>
            <w:r>
              <w:rPr>
                <w:noProof/>
                <w:webHidden/>
              </w:rPr>
              <w:t>136</w:t>
            </w:r>
            <w:r>
              <w:rPr>
                <w:noProof/>
                <w:webHidden/>
              </w:rPr>
              <w:fldChar w:fldCharType="end"/>
            </w:r>
          </w:hyperlink>
        </w:p>
        <w:p w14:paraId="2BC7C720" w14:textId="0AAAC81B" w:rsidR="00D0759F" w:rsidRDefault="00D0759F">
          <w:pPr>
            <w:pStyle w:val="11"/>
            <w:tabs>
              <w:tab w:val="right" w:leader="dot" w:pos="10456"/>
            </w:tabs>
            <w:rPr>
              <w:rFonts w:eastAsiaTheme="minorEastAsia"/>
              <w:noProof/>
              <w:lang w:val="ru-UA" w:eastAsia="ru-UA"/>
            </w:rPr>
          </w:pPr>
          <w:hyperlink w:anchor="_Toc43228609" w:history="1">
            <w:r w:rsidRPr="00667BB0">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_Toc43228609 \h </w:instrText>
            </w:r>
            <w:r>
              <w:rPr>
                <w:noProof/>
                <w:webHidden/>
              </w:rPr>
            </w:r>
            <w:r>
              <w:rPr>
                <w:noProof/>
                <w:webHidden/>
              </w:rPr>
              <w:fldChar w:fldCharType="separate"/>
            </w:r>
            <w:r>
              <w:rPr>
                <w:noProof/>
                <w:webHidden/>
              </w:rPr>
              <w:t>138</w:t>
            </w:r>
            <w:r>
              <w:rPr>
                <w:noProof/>
                <w:webHidden/>
              </w:rPr>
              <w:fldChar w:fldCharType="end"/>
            </w:r>
          </w:hyperlink>
        </w:p>
        <w:p w14:paraId="2A2EE933" w14:textId="58641A14" w:rsidR="00D0759F" w:rsidRDefault="00D0759F">
          <w:pPr>
            <w:pStyle w:val="11"/>
            <w:tabs>
              <w:tab w:val="right" w:leader="dot" w:pos="10456"/>
            </w:tabs>
            <w:rPr>
              <w:rFonts w:eastAsiaTheme="minorEastAsia"/>
              <w:noProof/>
              <w:lang w:val="ru-UA" w:eastAsia="ru-UA"/>
            </w:rPr>
          </w:pPr>
          <w:hyperlink w:anchor="_Toc43228610" w:history="1">
            <w:r w:rsidRPr="00667BB0">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_Toc43228610 \h </w:instrText>
            </w:r>
            <w:r>
              <w:rPr>
                <w:noProof/>
                <w:webHidden/>
              </w:rPr>
            </w:r>
            <w:r>
              <w:rPr>
                <w:noProof/>
                <w:webHidden/>
              </w:rPr>
              <w:fldChar w:fldCharType="separate"/>
            </w:r>
            <w:r>
              <w:rPr>
                <w:noProof/>
                <w:webHidden/>
              </w:rPr>
              <w:t>139</w:t>
            </w:r>
            <w:r>
              <w:rPr>
                <w:noProof/>
                <w:webHidden/>
              </w:rPr>
              <w:fldChar w:fldCharType="end"/>
            </w:r>
          </w:hyperlink>
        </w:p>
        <w:p w14:paraId="64B50372" w14:textId="55455C9C" w:rsidR="00D0759F" w:rsidRDefault="00D0759F">
          <w:pPr>
            <w:pStyle w:val="11"/>
            <w:tabs>
              <w:tab w:val="right" w:leader="dot" w:pos="10456"/>
            </w:tabs>
            <w:rPr>
              <w:rFonts w:eastAsiaTheme="minorEastAsia"/>
              <w:noProof/>
              <w:lang w:val="ru-UA" w:eastAsia="ru-UA"/>
            </w:rPr>
          </w:pPr>
          <w:hyperlink w:anchor="_Toc43228611" w:history="1">
            <w:r w:rsidRPr="00667BB0">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_Toc43228611 \h </w:instrText>
            </w:r>
            <w:r>
              <w:rPr>
                <w:noProof/>
                <w:webHidden/>
              </w:rPr>
            </w:r>
            <w:r>
              <w:rPr>
                <w:noProof/>
                <w:webHidden/>
              </w:rPr>
              <w:fldChar w:fldCharType="separate"/>
            </w:r>
            <w:r>
              <w:rPr>
                <w:noProof/>
                <w:webHidden/>
              </w:rPr>
              <w:t>140</w:t>
            </w:r>
            <w:r>
              <w:rPr>
                <w:noProof/>
                <w:webHidden/>
              </w:rPr>
              <w:fldChar w:fldCharType="end"/>
            </w:r>
          </w:hyperlink>
        </w:p>
        <w:p w14:paraId="0F5215EB" w14:textId="29FDC904" w:rsidR="00D0759F" w:rsidRDefault="00D0759F">
          <w:pPr>
            <w:pStyle w:val="11"/>
            <w:tabs>
              <w:tab w:val="right" w:leader="dot" w:pos="10456"/>
            </w:tabs>
            <w:rPr>
              <w:rFonts w:eastAsiaTheme="minorEastAsia"/>
              <w:noProof/>
              <w:lang w:val="ru-UA" w:eastAsia="ru-UA"/>
            </w:rPr>
          </w:pPr>
          <w:hyperlink w:anchor="_Toc43228612" w:history="1">
            <w:r w:rsidRPr="00667BB0">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_Toc43228612 \h </w:instrText>
            </w:r>
            <w:r>
              <w:rPr>
                <w:noProof/>
                <w:webHidden/>
              </w:rPr>
            </w:r>
            <w:r>
              <w:rPr>
                <w:noProof/>
                <w:webHidden/>
              </w:rPr>
              <w:fldChar w:fldCharType="separate"/>
            </w:r>
            <w:r>
              <w:rPr>
                <w:noProof/>
                <w:webHidden/>
              </w:rPr>
              <w:t>142</w:t>
            </w:r>
            <w:r>
              <w:rPr>
                <w:noProof/>
                <w:webHidden/>
              </w:rPr>
              <w:fldChar w:fldCharType="end"/>
            </w:r>
          </w:hyperlink>
        </w:p>
        <w:p w14:paraId="5B1F8241" w14:textId="0BBDABF5" w:rsidR="00D0759F" w:rsidRDefault="00D0759F">
          <w:pPr>
            <w:pStyle w:val="11"/>
            <w:tabs>
              <w:tab w:val="right" w:leader="dot" w:pos="10456"/>
            </w:tabs>
            <w:rPr>
              <w:rFonts w:eastAsiaTheme="minorEastAsia"/>
              <w:noProof/>
              <w:lang w:val="ru-UA" w:eastAsia="ru-UA"/>
            </w:rPr>
          </w:pPr>
          <w:hyperlink w:anchor="_Toc43228613" w:history="1">
            <w:r w:rsidRPr="00667BB0">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_Toc43228613 \h </w:instrText>
            </w:r>
            <w:r>
              <w:rPr>
                <w:noProof/>
                <w:webHidden/>
              </w:rPr>
            </w:r>
            <w:r>
              <w:rPr>
                <w:noProof/>
                <w:webHidden/>
              </w:rPr>
              <w:fldChar w:fldCharType="separate"/>
            </w:r>
            <w:r>
              <w:rPr>
                <w:noProof/>
                <w:webHidden/>
              </w:rPr>
              <w:t>143</w:t>
            </w:r>
            <w:r>
              <w:rPr>
                <w:noProof/>
                <w:webHidden/>
              </w:rPr>
              <w:fldChar w:fldCharType="end"/>
            </w:r>
          </w:hyperlink>
        </w:p>
        <w:p w14:paraId="62D4E60E" w14:textId="60B42D43" w:rsidR="00D0759F" w:rsidRDefault="00D0759F">
          <w:pPr>
            <w:pStyle w:val="11"/>
            <w:tabs>
              <w:tab w:val="right" w:leader="dot" w:pos="10456"/>
            </w:tabs>
            <w:rPr>
              <w:rFonts w:eastAsiaTheme="minorEastAsia"/>
              <w:noProof/>
              <w:lang w:val="ru-UA" w:eastAsia="ru-UA"/>
            </w:rPr>
          </w:pPr>
          <w:hyperlink w:anchor="_Toc43228614" w:history="1">
            <w:r w:rsidRPr="00667BB0">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_Toc43228614 \h </w:instrText>
            </w:r>
            <w:r>
              <w:rPr>
                <w:noProof/>
                <w:webHidden/>
              </w:rPr>
            </w:r>
            <w:r>
              <w:rPr>
                <w:noProof/>
                <w:webHidden/>
              </w:rPr>
              <w:fldChar w:fldCharType="separate"/>
            </w:r>
            <w:r>
              <w:rPr>
                <w:noProof/>
                <w:webHidden/>
              </w:rPr>
              <w:t>145</w:t>
            </w:r>
            <w:r>
              <w:rPr>
                <w:noProof/>
                <w:webHidden/>
              </w:rPr>
              <w:fldChar w:fldCharType="end"/>
            </w:r>
          </w:hyperlink>
        </w:p>
        <w:p w14:paraId="1C8A9D40" w14:textId="4EA9A448" w:rsidR="00D0759F" w:rsidRDefault="00D0759F">
          <w:pPr>
            <w:pStyle w:val="11"/>
            <w:tabs>
              <w:tab w:val="right" w:leader="dot" w:pos="10456"/>
            </w:tabs>
            <w:rPr>
              <w:rFonts w:eastAsiaTheme="minorEastAsia"/>
              <w:noProof/>
              <w:lang w:val="ru-UA" w:eastAsia="ru-UA"/>
            </w:rPr>
          </w:pPr>
          <w:hyperlink w:anchor="_Toc43228615" w:history="1">
            <w:r w:rsidRPr="00667BB0">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Pr>
                <w:noProof/>
                <w:webHidden/>
              </w:rPr>
              <w:tab/>
            </w:r>
            <w:r>
              <w:rPr>
                <w:noProof/>
                <w:webHidden/>
              </w:rPr>
              <w:fldChar w:fldCharType="begin"/>
            </w:r>
            <w:r>
              <w:rPr>
                <w:noProof/>
                <w:webHidden/>
              </w:rPr>
              <w:instrText xml:space="preserve"> PAGEREF _Toc43228615 \h </w:instrText>
            </w:r>
            <w:r>
              <w:rPr>
                <w:noProof/>
                <w:webHidden/>
              </w:rPr>
            </w:r>
            <w:r>
              <w:rPr>
                <w:noProof/>
                <w:webHidden/>
              </w:rPr>
              <w:fldChar w:fldCharType="separate"/>
            </w:r>
            <w:r>
              <w:rPr>
                <w:noProof/>
                <w:webHidden/>
              </w:rPr>
              <w:t>146</w:t>
            </w:r>
            <w:r>
              <w:rPr>
                <w:noProof/>
                <w:webHidden/>
              </w:rPr>
              <w:fldChar w:fldCharType="end"/>
            </w:r>
          </w:hyperlink>
        </w:p>
        <w:p w14:paraId="39AD7535" w14:textId="0CBF64E3"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28564"/>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eastAsia="uk-UA"/>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1D83025E" w14:textId="31A39099"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24A1DFA" w14:textId="5655D081"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3363F253" w14:textId="203C2935"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4C3ED375" wp14:editId="0540C116">
            <wp:extent cx="5680075" cy="515366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0075" cy="5153660"/>
                    </a:xfrm>
                    <a:prstGeom prst="rect">
                      <a:avLst/>
                    </a:prstGeom>
                    <a:noFill/>
                    <a:ln>
                      <a:noFill/>
                    </a:ln>
                  </pic:spPr>
                </pic:pic>
              </a:graphicData>
            </a:graphic>
          </wp:inline>
        </w:drawing>
      </w:r>
    </w:p>
    <w:p w14:paraId="1C543677" w14:textId="644C31E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1432020" wp14:editId="32C90186">
            <wp:extent cx="5666740" cy="59563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6740" cy="595630"/>
                    </a:xfrm>
                    <a:prstGeom prst="rect">
                      <a:avLst/>
                    </a:prstGeom>
                    <a:noFill/>
                    <a:ln>
                      <a:noFill/>
                    </a:ln>
                  </pic:spPr>
                </pic:pic>
              </a:graphicData>
            </a:graphic>
          </wp:inline>
        </w:drawing>
      </w:r>
    </w:p>
    <w:p w14:paraId="65BA44AD" w14:textId="559478FD"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7341F54" wp14:editId="2B64D036">
            <wp:extent cx="4114800" cy="208534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2085340"/>
                    </a:xfrm>
                    <a:prstGeom prst="rect">
                      <a:avLst/>
                    </a:prstGeom>
                    <a:noFill/>
                    <a:ln>
                      <a:noFill/>
                    </a:ln>
                  </pic:spPr>
                </pic:pic>
              </a:graphicData>
            </a:graphic>
          </wp:inline>
        </w:drawing>
      </w:r>
    </w:p>
    <w:p w14:paraId="35E98BB2" w14:textId="64E2939B"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15A299BB" wp14:editId="73AD92B8">
            <wp:extent cx="3048000" cy="12814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281430"/>
                    </a:xfrm>
                    <a:prstGeom prst="rect">
                      <a:avLst/>
                    </a:prstGeom>
                    <a:noFill/>
                    <a:ln>
                      <a:noFill/>
                    </a:ln>
                  </pic:spPr>
                </pic:pic>
              </a:graphicData>
            </a:graphic>
          </wp:inline>
        </w:drawing>
      </w:r>
    </w:p>
    <w:p w14:paraId="5BA10640" w14:textId="064BCD02"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19F067F6" wp14:editId="1E5D8F36">
            <wp:extent cx="5354955" cy="27362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4955" cy="2736215"/>
                    </a:xfrm>
                    <a:prstGeom prst="rect">
                      <a:avLst/>
                    </a:prstGeom>
                    <a:noFill/>
                    <a:ln>
                      <a:noFill/>
                    </a:ln>
                  </pic:spPr>
                </pic:pic>
              </a:graphicData>
            </a:graphic>
          </wp:inline>
        </w:drawing>
      </w:r>
    </w:p>
    <w:p w14:paraId="4B79B63E" w14:textId="6E4D06D7"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6D117B8" wp14:editId="61FAD1BC">
            <wp:extent cx="5417185" cy="3228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185" cy="3228340"/>
                    </a:xfrm>
                    <a:prstGeom prst="rect">
                      <a:avLst/>
                    </a:prstGeom>
                    <a:noFill/>
                    <a:ln>
                      <a:noFill/>
                    </a:ln>
                  </pic:spPr>
                </pic:pic>
              </a:graphicData>
            </a:graphic>
          </wp:inline>
        </w:drawing>
      </w:r>
    </w:p>
    <w:p w14:paraId="17513F12" w14:textId="3352D4C4"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E87AF09" wp14:editId="3B688213">
            <wp:extent cx="4918075" cy="1800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8075" cy="1800860"/>
                    </a:xfrm>
                    <a:prstGeom prst="rect">
                      <a:avLst/>
                    </a:prstGeom>
                    <a:noFill/>
                    <a:ln>
                      <a:noFill/>
                    </a:ln>
                  </pic:spPr>
                </pic:pic>
              </a:graphicData>
            </a:graphic>
          </wp:inline>
        </w:drawing>
      </w:r>
    </w:p>
    <w:p w14:paraId="22ED4126" w14:textId="557AD577"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652A0CC" wp14:editId="30C37561">
            <wp:extent cx="6525260" cy="26739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5260" cy="2673985"/>
                    </a:xfrm>
                    <a:prstGeom prst="rect">
                      <a:avLst/>
                    </a:prstGeom>
                    <a:noFill/>
                    <a:ln>
                      <a:noFill/>
                    </a:ln>
                  </pic:spPr>
                </pic:pic>
              </a:graphicData>
            </a:graphic>
          </wp:inline>
        </w:drawing>
      </w:r>
    </w:p>
    <w:p w14:paraId="02E91DB5" w14:textId="358864B8"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2AEF7240" wp14:editId="077BDADF">
            <wp:extent cx="6179185" cy="24174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9185" cy="2417445"/>
                    </a:xfrm>
                    <a:prstGeom prst="rect">
                      <a:avLst/>
                    </a:prstGeom>
                    <a:noFill/>
                    <a:ln>
                      <a:noFill/>
                    </a:ln>
                  </pic:spPr>
                </pic:pic>
              </a:graphicData>
            </a:graphic>
          </wp:inline>
        </w:drawing>
      </w:r>
    </w:p>
    <w:p w14:paraId="4425667F" w14:textId="69D2E1E1"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3EFEC74F" wp14:editId="7CABE73C">
            <wp:extent cx="5715000" cy="3733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69D9E363" w14:textId="77777777" w:rsidR="00D93D94" w:rsidRDefault="00D93D94" w:rsidP="00D93D94">
      <w:pPr>
        <w:spacing w:line="360" w:lineRule="auto"/>
        <w:ind w:firstLine="567"/>
        <w:jc w:val="both"/>
        <w:rPr>
          <w:rFonts w:ascii="Times New Roman" w:hAnsi="Times New Roman" w:cs="Times New Roman"/>
          <w:sz w:val="28"/>
        </w:rPr>
      </w:pPr>
    </w:p>
    <w:p w14:paraId="66F54838"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6AE084D3"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10. Описати типову схему детального проектування. </w:t>
      </w:r>
    </w:p>
    <w:p w14:paraId="425495DA" w14:textId="5EE550CD" w:rsidR="00D93D94" w:rsidRDefault="00D93D94" w:rsidP="00D93D94">
      <w:pPr>
        <w:spacing w:line="360" w:lineRule="auto"/>
        <w:rPr>
          <w:noProof/>
          <w:lang w:val="ru-RU" w:eastAsia="ru-RU"/>
        </w:rPr>
      </w:pPr>
      <w:r>
        <w:rPr>
          <w:noProof/>
          <w:lang w:val="ru-RU" w:eastAsia="ru-RU"/>
        </w:rPr>
        <w:drawing>
          <wp:inline distT="0" distB="0" distL="0" distR="0" wp14:anchorId="4F30F52B" wp14:editId="15EDCD2F">
            <wp:extent cx="6546215" cy="455803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6215" cy="4558030"/>
                    </a:xfrm>
                    <a:prstGeom prst="rect">
                      <a:avLst/>
                    </a:prstGeom>
                    <a:noFill/>
                    <a:ln>
                      <a:noFill/>
                    </a:ln>
                  </pic:spPr>
                </pic:pic>
              </a:graphicData>
            </a:graphic>
          </wp:inline>
        </w:drawing>
      </w:r>
      <w:r>
        <w:rPr>
          <w:rFonts w:ascii="Times New Roman" w:hAnsi="Times New Roman" w:cs="Times New Roman"/>
          <w:sz w:val="28"/>
        </w:rPr>
        <w:br/>
      </w:r>
      <w:r>
        <w:rPr>
          <w:noProof/>
          <w:lang w:val="ru-RU" w:eastAsia="ru-RU"/>
        </w:rPr>
        <w:t xml:space="preserve"> </w:t>
      </w:r>
      <w:r>
        <w:rPr>
          <w:noProof/>
          <w:lang w:val="ru-RU" w:eastAsia="ru-RU"/>
        </w:rPr>
        <w:drawing>
          <wp:inline distT="0" distB="0" distL="0" distR="0" wp14:anchorId="243A59CD" wp14:editId="440D3685">
            <wp:extent cx="6643370" cy="16414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4205A822" w14:textId="7347AA9B"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6D93C584" wp14:editId="4843FCD7">
            <wp:extent cx="4384675" cy="2750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675" cy="2750185"/>
                    </a:xfrm>
                    <a:prstGeom prst="rect">
                      <a:avLst/>
                    </a:prstGeom>
                    <a:noFill/>
                    <a:ln>
                      <a:noFill/>
                    </a:ln>
                  </pic:spPr>
                </pic:pic>
              </a:graphicData>
            </a:graphic>
          </wp:inline>
        </w:drawing>
      </w:r>
    </w:p>
    <w:p w14:paraId="6E0FF551" w14:textId="33190407"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590D540F" wp14:editId="24177610">
            <wp:extent cx="5742940" cy="37617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761740"/>
                    </a:xfrm>
                    <a:prstGeom prst="rect">
                      <a:avLst/>
                    </a:prstGeom>
                    <a:noFill/>
                    <a:ln>
                      <a:noFill/>
                    </a:ln>
                  </pic:spPr>
                </pic:pic>
              </a:graphicData>
            </a:graphic>
          </wp:inline>
        </w:drawing>
      </w:r>
    </w:p>
    <w:p w14:paraId="754323E0"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BC44788"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11. Дати оцінку використання моделей при розробці архітектури програмного забезпечення. </w:t>
      </w:r>
    </w:p>
    <w:p w14:paraId="23F8E953" w14:textId="5395EFBE"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F5EAE12" wp14:editId="63C9E653">
            <wp:extent cx="4946015" cy="197421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015" cy="1974215"/>
                    </a:xfrm>
                    <a:prstGeom prst="rect">
                      <a:avLst/>
                    </a:prstGeom>
                    <a:noFill/>
                    <a:ln>
                      <a:noFill/>
                    </a:ln>
                  </pic:spPr>
                </pic:pic>
              </a:graphicData>
            </a:graphic>
          </wp:inline>
        </w:drawing>
      </w:r>
    </w:p>
    <w:p w14:paraId="1F1BE27B" w14:textId="4959E63B"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1E48D497" wp14:editId="28EDE43E">
            <wp:extent cx="4655185" cy="2971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185" cy="2971800"/>
                    </a:xfrm>
                    <a:prstGeom prst="rect">
                      <a:avLst/>
                    </a:prstGeom>
                    <a:noFill/>
                    <a:ln>
                      <a:noFill/>
                    </a:ln>
                  </pic:spPr>
                </pic:pic>
              </a:graphicData>
            </a:graphic>
          </wp:inline>
        </w:drawing>
      </w:r>
    </w:p>
    <w:p w14:paraId="0BCC4D8C" w14:textId="60BABC10" w:rsidR="00D93D94" w:rsidRDefault="00D93D94" w:rsidP="00D93D94">
      <w:pPr>
        <w:spacing w:line="360" w:lineRule="auto"/>
        <w:jc w:val="center"/>
        <w:rPr>
          <w:rFonts w:ascii="Times New Roman" w:hAnsi="Times New Roman" w:cs="Times New Roman"/>
          <w:sz w:val="28"/>
        </w:rPr>
      </w:pPr>
      <w:r>
        <w:rPr>
          <w:noProof/>
          <w:lang w:val="ru-RU" w:eastAsia="ru-RU"/>
        </w:rPr>
        <w:drawing>
          <wp:inline distT="0" distB="0" distL="0" distR="0" wp14:anchorId="6B1055A2" wp14:editId="177438FB">
            <wp:extent cx="4572000" cy="339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394075"/>
                    </a:xfrm>
                    <a:prstGeom prst="rect">
                      <a:avLst/>
                    </a:prstGeom>
                    <a:noFill/>
                    <a:ln>
                      <a:noFill/>
                    </a:ln>
                  </pic:spPr>
                </pic:pic>
              </a:graphicData>
            </a:graphic>
          </wp:inline>
        </w:drawing>
      </w:r>
    </w:p>
    <w:p w14:paraId="37C7A490" w14:textId="1AF22F00" w:rsidR="00D93D94" w:rsidRDefault="00D93D94" w:rsidP="00D93D94">
      <w:pPr>
        <w:spacing w:line="360" w:lineRule="auto"/>
        <w:ind w:firstLine="567"/>
        <w:jc w:val="center"/>
        <w:rPr>
          <w:rFonts w:ascii="Times New Roman" w:hAnsi="Times New Roman" w:cs="Times New Roman"/>
          <w:sz w:val="28"/>
        </w:rPr>
      </w:pPr>
      <w:r>
        <w:rPr>
          <w:noProof/>
          <w:lang w:val="ru-RU" w:eastAsia="ru-RU"/>
        </w:rPr>
        <w:lastRenderedPageBreak/>
        <w:drawing>
          <wp:inline distT="0" distB="0" distL="0" distR="0" wp14:anchorId="6CB20B34" wp14:editId="4E6F3286">
            <wp:extent cx="5798185" cy="6375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8185" cy="637540"/>
                    </a:xfrm>
                    <a:prstGeom prst="rect">
                      <a:avLst/>
                    </a:prstGeom>
                    <a:noFill/>
                    <a:ln>
                      <a:noFill/>
                    </a:ln>
                  </pic:spPr>
                </pic:pic>
              </a:graphicData>
            </a:graphic>
          </wp:inline>
        </w:drawing>
      </w:r>
    </w:p>
    <w:p w14:paraId="010104B4" w14:textId="632A02CB" w:rsidR="00D93D94" w:rsidRDefault="00D93D94" w:rsidP="00D93D94">
      <w:pPr>
        <w:spacing w:line="360" w:lineRule="auto"/>
        <w:ind w:firstLine="567"/>
        <w:jc w:val="center"/>
        <w:rPr>
          <w:rFonts w:ascii="Times New Roman" w:hAnsi="Times New Roman" w:cs="Times New Roman"/>
          <w:sz w:val="28"/>
        </w:rPr>
      </w:pPr>
      <w:r>
        <w:rPr>
          <w:noProof/>
          <w:lang w:val="ru-RU" w:eastAsia="ru-RU"/>
        </w:rPr>
        <w:drawing>
          <wp:inline distT="0" distB="0" distL="0" distR="0" wp14:anchorId="0564C4B4" wp14:editId="70395976">
            <wp:extent cx="5929630" cy="83058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9630" cy="8305800"/>
                    </a:xfrm>
                    <a:prstGeom prst="rect">
                      <a:avLst/>
                    </a:prstGeom>
                    <a:noFill/>
                    <a:ln>
                      <a:noFill/>
                    </a:ln>
                  </pic:spPr>
                </pic:pic>
              </a:graphicData>
            </a:graphic>
          </wp:inline>
        </w:drawing>
      </w:r>
    </w:p>
    <w:p w14:paraId="1F1E1F72" w14:textId="77777777" w:rsidR="00D93D94" w:rsidRDefault="00D93D94" w:rsidP="00D93D94">
      <w:pPr>
        <w:spacing w:line="360" w:lineRule="auto"/>
        <w:ind w:firstLine="567"/>
        <w:jc w:val="both"/>
        <w:rPr>
          <w:rFonts w:ascii="Times New Roman" w:hAnsi="Times New Roman" w:cs="Times New Roman"/>
          <w:sz w:val="28"/>
        </w:rPr>
      </w:pPr>
    </w:p>
    <w:p w14:paraId="61A918C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F2870C2" w14:textId="5BE02A28" w:rsidR="00D93D94" w:rsidRDefault="00D93D94" w:rsidP="00D93D94">
      <w:pPr>
        <w:spacing w:line="360" w:lineRule="auto"/>
        <w:ind w:firstLine="567"/>
        <w:jc w:val="both"/>
        <w:rPr>
          <w:noProof/>
          <w:lang w:val="ru-RU" w:eastAsia="ru-RU"/>
        </w:rPr>
      </w:pPr>
      <w:r>
        <w:rPr>
          <w:rFonts w:ascii="Times New Roman" w:hAnsi="Times New Roman" w:cs="Times New Roman"/>
          <w:b/>
          <w:sz w:val="28"/>
        </w:rPr>
        <w:lastRenderedPageBreak/>
        <w:t>12. Проаналізувати використання інтерфейсів у детальному проектуванні.</w:t>
      </w:r>
      <w:r>
        <w:rPr>
          <w:rFonts w:ascii="Times New Roman" w:hAnsi="Times New Roman" w:cs="Times New Roman"/>
          <w:sz w:val="28"/>
        </w:rPr>
        <w:t xml:space="preserve"> </w:t>
      </w:r>
      <w:r>
        <w:rPr>
          <w:noProof/>
          <w:lang w:val="ru-RU" w:eastAsia="ru-RU"/>
        </w:rPr>
        <w:t xml:space="preserve"> </w:t>
      </w:r>
      <w:r>
        <w:rPr>
          <w:noProof/>
          <w:lang w:val="ru-RU" w:eastAsia="ru-RU"/>
        </w:rPr>
        <w:drawing>
          <wp:inline distT="0" distB="0" distL="0" distR="0" wp14:anchorId="05DAD5C8" wp14:editId="4F506FDC">
            <wp:extent cx="6643370" cy="16973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3370" cy="1697355"/>
                    </a:xfrm>
                    <a:prstGeom prst="rect">
                      <a:avLst/>
                    </a:prstGeom>
                    <a:noFill/>
                    <a:ln>
                      <a:noFill/>
                    </a:ln>
                  </pic:spPr>
                </pic:pic>
              </a:graphicData>
            </a:graphic>
          </wp:inline>
        </w:drawing>
      </w:r>
    </w:p>
    <w:p w14:paraId="3D7A9832" w14:textId="3E3D7C1A"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7480976" wp14:editId="74355CFE">
            <wp:extent cx="6643370" cy="16414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232D8836" w14:textId="04D8F3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619FC95C" wp14:editId="52619689">
            <wp:extent cx="6643370" cy="45999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3370" cy="4599940"/>
                    </a:xfrm>
                    <a:prstGeom prst="rect">
                      <a:avLst/>
                    </a:prstGeom>
                    <a:noFill/>
                    <a:ln>
                      <a:noFill/>
                    </a:ln>
                  </pic:spPr>
                </pic:pic>
              </a:graphicData>
            </a:graphic>
          </wp:inline>
        </w:drawing>
      </w:r>
    </w:p>
    <w:p w14:paraId="24CF557D" w14:textId="77777777" w:rsidR="00D93D94" w:rsidRDefault="00D93D94" w:rsidP="00D93D94">
      <w:pPr>
        <w:spacing w:line="360" w:lineRule="auto"/>
        <w:jc w:val="both"/>
        <w:rPr>
          <w:rFonts w:ascii="Times New Roman" w:hAnsi="Times New Roman" w:cs="Times New Roman"/>
          <w:sz w:val="28"/>
        </w:rPr>
      </w:pPr>
    </w:p>
    <w:p w14:paraId="410F5608" w14:textId="1128D808" w:rsidR="00D93D94" w:rsidRDefault="00D93D94" w:rsidP="00D93D94">
      <w:pPr>
        <w:spacing w:line="360" w:lineRule="auto"/>
        <w:jc w:val="center"/>
        <w:rPr>
          <w:rFonts w:ascii="Times New Roman" w:hAnsi="Times New Roman" w:cs="Times New Roman"/>
          <w:sz w:val="28"/>
        </w:rPr>
      </w:pPr>
      <w:r>
        <w:rPr>
          <w:noProof/>
          <w:lang w:val="ru-RU" w:eastAsia="ru-RU"/>
        </w:rPr>
        <w:lastRenderedPageBreak/>
        <w:drawing>
          <wp:inline distT="0" distB="0" distL="0" distR="0" wp14:anchorId="49FCB1ED" wp14:editId="59C90DF2">
            <wp:extent cx="4807585" cy="2673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585" cy="2673985"/>
                    </a:xfrm>
                    <a:prstGeom prst="rect">
                      <a:avLst/>
                    </a:prstGeom>
                    <a:noFill/>
                    <a:ln>
                      <a:noFill/>
                    </a:ln>
                  </pic:spPr>
                </pic:pic>
              </a:graphicData>
            </a:graphic>
          </wp:inline>
        </w:drawing>
      </w:r>
    </w:p>
    <w:p w14:paraId="04643E89"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4BFC824"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13. Визначити поняття каркасу програмного забезпечення. </w:t>
      </w:r>
    </w:p>
    <w:p w14:paraId="1C6DD3AA" w14:textId="09FED918"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7E42B353" wp14:editId="080D86F3">
            <wp:extent cx="6525260" cy="66154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25260" cy="6615430"/>
                    </a:xfrm>
                    <a:prstGeom prst="rect">
                      <a:avLst/>
                    </a:prstGeom>
                    <a:noFill/>
                    <a:ln>
                      <a:noFill/>
                    </a:ln>
                  </pic:spPr>
                </pic:pic>
              </a:graphicData>
            </a:graphic>
          </wp:inline>
        </w:drawing>
      </w:r>
    </w:p>
    <w:p w14:paraId="3C5DD848" w14:textId="37348D1F"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5FE67C60" wp14:editId="07327EBB">
            <wp:extent cx="6470015" cy="18770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015" cy="1877060"/>
                    </a:xfrm>
                    <a:prstGeom prst="rect">
                      <a:avLst/>
                    </a:prstGeom>
                    <a:noFill/>
                    <a:ln>
                      <a:noFill/>
                    </a:ln>
                  </pic:spPr>
                </pic:pic>
              </a:graphicData>
            </a:graphic>
          </wp:inline>
        </w:drawing>
      </w:r>
    </w:p>
    <w:p w14:paraId="773F0C7B" w14:textId="77777777" w:rsidR="00D93D94" w:rsidRDefault="00D93D94" w:rsidP="00D93D94">
      <w:pPr>
        <w:spacing w:line="360" w:lineRule="auto"/>
        <w:ind w:firstLine="567"/>
        <w:jc w:val="both"/>
        <w:rPr>
          <w:rFonts w:ascii="Times New Roman" w:hAnsi="Times New Roman" w:cs="Times New Roman"/>
          <w:sz w:val="28"/>
        </w:rPr>
      </w:pPr>
    </w:p>
    <w:p w14:paraId="48CED214" w14:textId="0D88CAB3" w:rsidR="00D93D94" w:rsidRDefault="00D93D94" w:rsidP="00D93D94">
      <w:pPr>
        <w:spacing w:line="360" w:lineRule="auto"/>
        <w:jc w:val="both"/>
        <w:rPr>
          <w:rFonts w:ascii="Times New Roman" w:hAnsi="Times New Roman" w:cs="Times New Roman"/>
          <w:sz w:val="28"/>
        </w:rPr>
      </w:pPr>
      <w:r>
        <w:rPr>
          <w:noProof/>
          <w:lang w:val="ru-RU" w:eastAsia="ru-RU"/>
        </w:rPr>
        <w:lastRenderedPageBreak/>
        <w:drawing>
          <wp:inline distT="0" distB="0" distL="0" distR="0" wp14:anchorId="283E4738" wp14:editId="235EF925">
            <wp:extent cx="6497955" cy="64630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7955" cy="6463030"/>
                    </a:xfrm>
                    <a:prstGeom prst="rect">
                      <a:avLst/>
                    </a:prstGeom>
                    <a:noFill/>
                    <a:ln>
                      <a:noFill/>
                    </a:ln>
                  </pic:spPr>
                </pic:pic>
              </a:graphicData>
            </a:graphic>
          </wp:inline>
        </w:drawing>
      </w:r>
    </w:p>
    <w:p w14:paraId="415E2BCC" w14:textId="3A428A04"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783EE8BC" wp14:editId="451E662C">
            <wp:extent cx="6497955" cy="10388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7955" cy="1038860"/>
                    </a:xfrm>
                    <a:prstGeom prst="rect">
                      <a:avLst/>
                    </a:prstGeom>
                    <a:noFill/>
                    <a:ln>
                      <a:noFill/>
                    </a:ln>
                  </pic:spPr>
                </pic:pic>
              </a:graphicData>
            </a:graphic>
          </wp:inline>
        </w:drawing>
      </w:r>
    </w:p>
    <w:p w14:paraId="54C3057A" w14:textId="48A95B9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7379BF" wp14:editId="46E1348A">
            <wp:extent cx="6463030" cy="90741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3030" cy="907415"/>
                    </a:xfrm>
                    <a:prstGeom prst="rect">
                      <a:avLst/>
                    </a:prstGeom>
                    <a:noFill/>
                    <a:ln>
                      <a:noFill/>
                    </a:ln>
                  </pic:spPr>
                </pic:pic>
              </a:graphicData>
            </a:graphic>
          </wp:inline>
        </w:drawing>
      </w:r>
    </w:p>
    <w:p w14:paraId="58B60764" w14:textId="71FADBD3" w:rsidR="00D93D94" w:rsidRDefault="00D93D94" w:rsidP="00D93D94">
      <w:pPr>
        <w:spacing w:line="360" w:lineRule="auto"/>
        <w:ind w:firstLine="567"/>
        <w:jc w:val="both"/>
        <w:rPr>
          <w:rFonts w:ascii="Times New Roman" w:hAnsi="Times New Roman" w:cs="Times New Roman"/>
          <w:sz w:val="28"/>
        </w:rPr>
      </w:pPr>
      <w:r>
        <w:rPr>
          <w:noProof/>
          <w:lang w:val="ru-RU" w:eastAsia="ru-RU"/>
        </w:rPr>
        <w:lastRenderedPageBreak/>
        <w:drawing>
          <wp:inline distT="0" distB="0" distL="0" distR="0" wp14:anchorId="09125B33" wp14:editId="175D510B">
            <wp:extent cx="6483985" cy="29025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985" cy="2902585"/>
                    </a:xfrm>
                    <a:prstGeom prst="rect">
                      <a:avLst/>
                    </a:prstGeom>
                    <a:noFill/>
                    <a:ln>
                      <a:noFill/>
                    </a:ln>
                  </pic:spPr>
                </pic:pic>
              </a:graphicData>
            </a:graphic>
          </wp:inline>
        </w:drawing>
      </w:r>
    </w:p>
    <w:p w14:paraId="5A465AA6" w14:textId="6E162350" w:rsidR="00D93D94" w:rsidRDefault="00D93D94" w:rsidP="00D93D94">
      <w:pPr>
        <w:spacing w:line="360" w:lineRule="auto"/>
        <w:ind w:firstLine="567"/>
        <w:jc w:val="both"/>
        <w:rPr>
          <w:rFonts w:ascii="Times New Roman" w:hAnsi="Times New Roman" w:cs="Times New Roman"/>
          <w:sz w:val="28"/>
        </w:rPr>
      </w:pPr>
      <w:r>
        <w:rPr>
          <w:noProof/>
          <w:lang w:val="ru-RU" w:eastAsia="ru-RU"/>
        </w:rPr>
        <w:drawing>
          <wp:inline distT="0" distB="0" distL="0" distR="0" wp14:anchorId="20415998" wp14:editId="4482EEF6">
            <wp:extent cx="6449060" cy="418401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9060" cy="4184015"/>
                    </a:xfrm>
                    <a:prstGeom prst="rect">
                      <a:avLst/>
                    </a:prstGeom>
                    <a:noFill/>
                    <a:ln>
                      <a:noFill/>
                    </a:ln>
                  </pic:spPr>
                </pic:pic>
              </a:graphicData>
            </a:graphic>
          </wp:inline>
        </w:drawing>
      </w:r>
    </w:p>
    <w:p w14:paraId="58106B8B" w14:textId="77777777" w:rsidR="00D93D94" w:rsidRDefault="00D93D94" w:rsidP="00D93D94">
      <w:pPr>
        <w:spacing w:line="360" w:lineRule="auto"/>
        <w:ind w:firstLine="567"/>
        <w:jc w:val="both"/>
        <w:rPr>
          <w:rFonts w:ascii="Times New Roman" w:hAnsi="Times New Roman" w:cs="Times New Roman"/>
          <w:sz w:val="28"/>
        </w:rPr>
      </w:pPr>
    </w:p>
    <w:p w14:paraId="08FA9A2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0F877CD"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14. Дати оцінку використанню повторно використовуваним компонентам у детальному проектуванні. </w:t>
      </w:r>
    </w:p>
    <w:p w14:paraId="2718BEB4" w14:textId="2FA22A44" w:rsidR="00D93D94"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0616DA30" wp14:editId="404EF1E1">
            <wp:extent cx="6553200" cy="74745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3200" cy="7474585"/>
                    </a:xfrm>
                    <a:prstGeom prst="rect">
                      <a:avLst/>
                    </a:prstGeom>
                    <a:noFill/>
                    <a:ln>
                      <a:noFill/>
                    </a:ln>
                  </pic:spPr>
                </pic:pic>
              </a:graphicData>
            </a:graphic>
          </wp:inline>
        </w:drawing>
      </w:r>
    </w:p>
    <w:p w14:paraId="7450649C" w14:textId="3F05A348" w:rsidR="009D6FA7" w:rsidRDefault="00D93D94" w:rsidP="00D93D94">
      <w:pPr>
        <w:spacing w:line="360" w:lineRule="auto"/>
        <w:jc w:val="both"/>
        <w:rPr>
          <w:rFonts w:ascii="Times New Roman" w:hAnsi="Times New Roman" w:cs="Times New Roman"/>
          <w:sz w:val="28"/>
        </w:rPr>
      </w:pPr>
      <w:r>
        <w:rPr>
          <w:noProof/>
          <w:lang w:val="ru-RU" w:eastAsia="ru-RU"/>
        </w:rPr>
        <w:drawing>
          <wp:inline distT="0" distB="0" distL="0" distR="0" wp14:anchorId="35BD1F3B" wp14:editId="6B327F7B">
            <wp:extent cx="6615430" cy="12192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5430" cy="1219200"/>
                    </a:xfrm>
                    <a:prstGeom prst="rect">
                      <a:avLst/>
                    </a:prstGeom>
                    <a:noFill/>
                    <a:ln>
                      <a:noFill/>
                    </a:ln>
                  </pic:spPr>
                </pic:pic>
              </a:graphicData>
            </a:graphic>
          </wp:inline>
        </w:drawing>
      </w:r>
      <w:r w:rsidR="009D6FA7">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28565"/>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41"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представте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надамо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РоліЗустрічі зразка проектування Facade,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ЗовнішнійПерсонаж потрібна функція, що забезпечує відображення на екрані. Ми реалізуємо її за допомогою методу показати(). (Оскільки ця можливість потрібна для усіх персонажів, ми можемо гарантувати виконання </w:t>
      </w:r>
      <w:r w:rsidRPr="00FB77FD">
        <w:rPr>
          <w:rFonts w:ascii="Times New Roman" w:hAnsi="Times New Roman" w:cs="Times New Roman"/>
          <w:sz w:val="28"/>
          <w:szCs w:val="28"/>
        </w:rPr>
        <w:lastRenderedPageBreak/>
        <w:t xml:space="preserve">даної вимоги, додавши метод показати() в базовий клас ГраЗустріч.) На діаграмі послідовності показано, що класом ГраЗустріч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Фреді і головний ПерсонажГравця могли міняти значення своїх характеристик. Оскільки ця можливість є загальною для усіх персонажів Зустрічі, ми закладемо її в базовий клас ПерсонажЗустрічі в методі встановитиХарактеристики().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ВікноКонтакту;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2) потім ми виводимо вікно контакту, викликавши метод показатиРезулътат().</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eastAsia="uk-UA"/>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eastAsia="uk-UA"/>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EE11A6E"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20. Обґрунтувати специфікацію класів та функцій у детальному проектуванні. </w:t>
      </w:r>
    </w:p>
    <w:p w14:paraId="4CBFE16D"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837E8FD"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21. Навести класифікацію зразків проектування. </w:t>
      </w:r>
    </w:p>
    <w:p w14:paraId="13F21C50"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A34D9D7" w14:textId="77777777" w:rsidR="007172B6" w:rsidRPr="004D2D69" w:rsidRDefault="00057736" w:rsidP="004D2D69">
      <w:pPr>
        <w:pStyle w:val="1"/>
        <w:spacing w:before="100" w:beforeAutospacing="1" w:after="100" w:afterAutospacing="1"/>
        <w:jc w:val="both"/>
        <w:rPr>
          <w:color w:val="auto"/>
        </w:rPr>
      </w:pPr>
      <w:bookmarkStart w:id="2" w:name="_Toc43228566"/>
      <w:r w:rsidRPr="004D2D69">
        <w:rPr>
          <w:color w:val="auto"/>
        </w:rPr>
        <w:lastRenderedPageBreak/>
        <w:t xml:space="preserve">22. Визначити поняття інваріантів класів. </w:t>
      </w:r>
      <w:r w:rsidR="004D2D69" w:rsidRPr="004D2D69">
        <w:rPr>
          <w:color w:val="auto"/>
        </w:rPr>
        <w:t>(Лекція 8)</w:t>
      </w:r>
      <w:bookmarkEnd w:id="2"/>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тестувальникам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3" w:name="_Toc43228567"/>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3"/>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Java Beans.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4" w:name="_Toc43228568"/>
      <w:r w:rsidRPr="004D2D69">
        <w:rPr>
          <w:color w:val="auto"/>
        </w:rPr>
        <w:lastRenderedPageBreak/>
        <w:t xml:space="preserve">24. Проаналізувати інваріанти передумови та післяумови. </w:t>
      </w:r>
      <w:r w:rsidR="004D2D69" w:rsidRPr="004D2D69">
        <w:rPr>
          <w:color w:val="auto"/>
        </w:rPr>
        <w:t>(Лекція 8)</w:t>
      </w:r>
      <w:bookmarkEnd w:id="4"/>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adjustQuality():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adjustQuality(),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післяумов. Передумови описують співвідношення між змінними і константами, існування яких передбачається до моменту виконання функції. Післяумови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Кожен інваріант може бути замінений повторенням затвердження інваріанту одночасно в передумові та післяумові.</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5" w:name="_Toc43228569"/>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5"/>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авт.).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Усередині кожної моделі ми опрацьовуємо рівні деталізації, кількість яких росте. Залежно від об'ємів роботи ми можемо ітеративно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6" w:name="_Toc43228570"/>
      <w:r w:rsidRPr="004D2D69">
        <w:rPr>
          <w:color w:val="auto"/>
        </w:rPr>
        <w:lastRenderedPageBreak/>
        <w:t>26. Визначити прийоми специфікації алгоритмів.</w:t>
      </w:r>
      <w:r w:rsidR="004D2D69" w:rsidRPr="004D2D69">
        <w:rPr>
          <w:color w:val="auto"/>
        </w:rPr>
        <w:t xml:space="preserve"> (Лекція 8)</w:t>
      </w:r>
      <w:bookmarkEnd w:id="6"/>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7" w:name="_Toc43228571"/>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7"/>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Unix.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кажному вузлі.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Компонент працює як сервер ефективніше, якщо він має вузький інтерфейс. "Вузький" означає, що інтерфейс (по суті, набір функцій) не має надмірностей, зібраний в одному місці і чітко визначений. Зразок проектування Facade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Розглядаючи додаток зразка проектування Facade, слід враховувати додаткові витрати на забезпечення доступу користувачів пакету до методів. Наприклад, припустимо, що у нас є пакет Chemistry. Він містить клас Molecule, який у свою чергу містить корисний метод atomicWeight(). Якщо ми використовуємо facade-класс MoleculeFacade, то MoleculeFacade повинен містити відкритий метод getAtomicWeight(), що передає управління методу atomicWeightd().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World Wide Web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Як архітектуру, яка здатна задовільняти дані вимоги, можна використовувати зразок проектування Observer. Сторони, яким необхідно оновлювати дані, називаються спостерігачами і є підкласами одного абстрактного класу, який ми назвемо Observer.</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Observer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суииу на рахунок + відняти дефіцит із залишку: Зберегти звіт / c : Reports + стандартні заголовки * замінити "Ed" на "А1" Роздрукувати звіт / стандартні заголовки Відправити звіт за адресою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interpret() – над програмою на нашій мові. Інтерпретація простого поодинокого элементу (наприклад, CPU) загалом проста (наприклад, це може означати вимогу вивести take CPU in the example). Проблема полягає в запуску Interpret)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Один з шляхів рішення – використовувати зразок проектування Interpreter. Гамма [33] вказує, що доцільно використовувати цей зразок проектування, коли граматика мала і швидкість не є важливим чинником. Зразок проектування Interpreter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Наразі блок схеми використовуються менше через поширення об’єктно орієнтованого піходу.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репозиторної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репозиторних архітектур визначений Гарланом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Репозиторні архітектури використовуються у величезній кількості додатків, оскільки бази даних, які треба підтримувати, є присутні в багатьох архітектурах. Коли обробка трохи відрізняється від форматування даних з бази даних, репозиторна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репозиторно</w:t>
      </w:r>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ad hoc'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8" w:name="_Toc43228572"/>
      <w:r w:rsidRPr="00FA463C">
        <w:rPr>
          <w:color w:val="auto"/>
        </w:rPr>
        <w:lastRenderedPageBreak/>
        <w:t>36. Проаналізувати використання креаційних зразків у детальному проектуванні.</w:t>
      </w:r>
      <w:bookmarkEnd w:id="8"/>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Зразок проектування - це знайдена на основі досвіду комбінація компонентів, зазвичай класів або об'єктів, яка вирішує певні загальні проектувальні завдання. Скористаємося аналогією з архітектурою будинку і розглянемо завдання проектування відокремленої будівлі на обширній території. Архітектура Ранчо (одноповерховий будинок) повністю задовольняє цим вимогам. Відмітьте, що Ранчо указує на загальну ідею проектування, що передбачає безліч реалізацій, і зовсім не є незмінним безліччю планів будинку</w:t>
      </w:r>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Креаційний зразок проектування пов'язаний із способами створення складних об'єктів, таких як лабіринти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Креаційні зразки проектування дозволяють різноманітити створення об'єктів і керувати ними, у тому числі координувати групи об'єктів, створювані в ході роботи застосування. Від креаційних зразків проектування довелося б писати окремий програмний код для кожного типу об'єктів або групи об'єктів, які можуть знадобитися в ході роботи застосування. Креаційні зразки проектування зазвичай створюють об'єкти за допомогою окремого об'єкта або методу без прямого використання конструкторів.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припустимо, що існує єдиний об'єкт, що належить класу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 ідея цього зразка проектування реализуется завданням конструктора прихованого (чи, можливо, захищеного) класу. Це запобігає створенню об'єктів класу Із винятком випадку їх створення одним з методів самого класу С. Клас С - це задана частина статичних даних типу С, яка буде єдиною. Назвемо її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Визначимо відкритий метод класу С, </w:t>
      </w:r>
      <w:r w:rsidRPr="00FA463C">
        <w:rPr>
          <w:rFonts w:ascii="Times New Roman" w:hAnsi="Times New Roman" w:cs="Times New Roman"/>
          <w:sz w:val="28"/>
          <w:lang w:val="en-US"/>
        </w:rPr>
        <w:t>getTheObjectO</w:t>
      </w:r>
      <w:r w:rsidRPr="00FA463C">
        <w:rPr>
          <w:rFonts w:ascii="Times New Roman" w:hAnsi="Times New Roman" w:cs="Times New Roman"/>
          <w:sz w:val="28"/>
          <w:lang w:val="ru-RU"/>
        </w:rPr>
        <w:t xml:space="preserve">. який повертатиме об'єкт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якщо він вже існує, і створювати його інакше. Таким чином, для того, щоб отримати цей єдиний елемент класу, ми просто викликаємо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r w:rsidRPr="00FA463C">
        <w:rPr>
          <w:rFonts w:ascii="Times New Roman" w:hAnsi="Times New Roman" w:cs="Times New Roman"/>
          <w:sz w:val="28"/>
          <w:lang w:val="en-US"/>
        </w:rPr>
        <w:t>getTheCObjectO</w:t>
      </w:r>
      <w:r w:rsidRPr="00FA463C">
        <w:rPr>
          <w:rFonts w:ascii="Times New Roman" w:hAnsi="Times New Roman" w:cs="Times New Roman"/>
          <w:sz w:val="28"/>
          <w:lang w:val="ru-RU"/>
        </w:rPr>
        <w:t xml:space="preserve">. Статичний об'єкт класу С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ініціалізувати значення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потім встановлений в значення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першому ж виклику </w:t>
      </w:r>
      <w:r w:rsidRPr="00FA463C">
        <w:rPr>
          <w:rFonts w:ascii="Times New Roman" w:hAnsi="Times New Roman" w:cs="Times New Roman"/>
          <w:sz w:val="28"/>
          <w:lang w:val="en-US"/>
        </w:rPr>
        <w:t>getCObjectO</w:t>
      </w:r>
      <w:r w:rsidRPr="00FA463C">
        <w:rPr>
          <w:rFonts w:ascii="Times New Roman" w:hAnsi="Times New Roman" w:cs="Times New Roman"/>
          <w:sz w:val="28"/>
          <w:lang w:val="ru-RU"/>
        </w:rPr>
        <w:t xml:space="preserve">. У </w:t>
      </w:r>
      <w:r w:rsidRPr="00FA463C">
        <w:rPr>
          <w:rFonts w:ascii="Times New Roman" w:hAnsi="Times New Roman" w:cs="Times New Roman"/>
          <w:sz w:val="28"/>
          <w:lang w:val="ru-RU"/>
        </w:rPr>
        <w:lastRenderedPageBreak/>
        <w:t xml:space="preserve">будь-якому випадку нульове значення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бути використане для перевірки існування цього об'єкту.</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9" w:name="_Toc43228573"/>
      <w:r w:rsidRPr="00FA463C">
        <w:rPr>
          <w:color w:val="auto"/>
        </w:rPr>
        <w:lastRenderedPageBreak/>
        <w:t>38. Проаналізувати використання структурних зразків у детальному проектуванні.</w:t>
      </w:r>
      <w:bookmarkEnd w:id="9"/>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У структурних патернах розглядається питання про те, як з класів і об'єктів утворюються більш великі структури. Структурні патерни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патерн, коли потрібно організувати спільну роботу декількох незалежно розроблених бібліотек. Інший приклад патерну рівня класу - адаптер. У загальному випадку адаптер робить інтерфейс одного класу (адаптируемого)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патерни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Прикладом структурного патерну рівня об'єктів є компоновщик.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паттерне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r w:rsidRPr="00FA463C">
        <w:rPr>
          <w:rFonts w:ascii="Times New Roman" w:hAnsi="Times New Roman" w:cs="Times New Roman"/>
          <w:sz w:val="28"/>
        </w:rPr>
        <w:t xml:space="preserve">Патерн пристосуванець визначає структуру для спільного використання об'єктів. Власники поділяють об'єкти, щонайменше, з двох причин: для досягнення ефективності та несуперечності. Пристосуванець акцентує увагу на ефективності використання </w:t>
      </w:r>
      <w:r w:rsidRPr="00FA463C">
        <w:rPr>
          <w:rFonts w:ascii="Times New Roman" w:hAnsi="Times New Roman" w:cs="Times New Roman"/>
          <w:sz w:val="28"/>
        </w:rPr>
        <w:lastRenderedPageBreak/>
        <w:t>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залежностей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0" w:name="_Toc43228574"/>
      <w:r w:rsidRPr="00FA463C">
        <w:rPr>
          <w:color w:val="auto"/>
        </w:rPr>
        <w:lastRenderedPageBreak/>
        <w:t>39. Описати інструментальні засоби для розробки програмної архітектури.</w:t>
      </w:r>
      <w:bookmarkEnd w:id="10"/>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полегшення процесу розробки програмного забезпечення використовується безліч автоматизованих інструментальних засобів. Деякі з них є колекцією класів з різними взаємозв'язками. Прикладами таких колекцій можуть служити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від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Ці інструменти полегшують побудову об'єктних моделей, а також їх з'єднання з відповідним початковим кодом і діаграмами послідовності. Для вибирання інструментальних засобів моделювання складається список вимог до них. Цей процес аналогічний процесу аналізу вимог для розробки програмного додатку. Наведемо список деяких вимог до інструментів моделювання.</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Полегшення зображення об'єктних моделей і діаграм послідовності.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Швидке створення класів.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Легке редагування класів.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Зміна масштабу зображення всередині частин моделі.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[бажано] Можливість швидкого переходу від об'єктної моделі до вихідного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Повинен коштувати не більше $Х для одного користувача.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[не обов’язково] Можливість зворотного проектування (тобто створення об'єктної моделі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Пакети інструментальних засобів часто намагаються охопити і архітектуру, і детальне проектування, і реалізацію. Різні продавці розробляють системи з можливістю використання гіперпосилань між початковим кодом і документацією. Інструментальні засоби, орієнтовані на</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реалізацію, подібні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можуть бути хорошим доповненням для процесу розробки. Клієнт-серверні інструменти, такі як </w:t>
      </w:r>
      <w:r w:rsidRPr="00FA463C">
        <w:rPr>
          <w:rFonts w:ascii="Times New Roman" w:hAnsi="Times New Roman" w:cs="Times New Roman"/>
          <w:sz w:val="28"/>
          <w:lang w:val="en-US"/>
        </w:rPr>
        <w:t>Powerbuilder</w:t>
      </w:r>
      <w:r w:rsidRPr="00FA463C">
        <w:rPr>
          <w:rFonts w:ascii="Times New Roman" w:hAnsi="Times New Roman" w:cs="Times New Roman"/>
          <w:sz w:val="28"/>
          <w:lang w:val="ru-RU"/>
        </w:rPr>
        <w:t xml:space="preserve">, цілком придатні для визначення архітектури, хоча вони визначають і реалізації.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дуже корисний при навігації по пакетах, оскільки він надає алфавітний список усіх класів, а також їх ієрархію</w:t>
      </w:r>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Інтерактивні середовища розробки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укомплектовані компіляторами і використовуються як інструменти часткового моделювання. Об’єктно-орієнтованні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показують наслідування в ієрархічній формі. Цей факт притягає розробників із-за близькості цих інструментів до процесів компіляції і відладки. Проте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зазвичай мають недостатньо широкий спектр можливостей, щоб полегшити побудову архітектури і проектної роботи.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Інструментальні засоби зборки компонентів дозволяють створювати додатки за допомогою перетягування значків, що представляють елементи процесів. Середовища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інструментальних засобів. У таких середовищах об'єкти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класи яких відповідають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можна узяти з бібліотек або створити самостійно і зв'язати через події.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був створений для полегшення таких простих зборок за допомогою графічних інструментальних засобів.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Основна незручність при використанні інструментів моделювання пов'язана із залежністю проекту від третьої сторони - продавця. На додаток до усього, окрім складності самого додатку і проекту розробник повинен турбуватися про життєздатність продавця. Якщо продавець збанкрутить або оновлення для інструментальних засобів стане занадто дорогим - як це відіб'ється на проекті?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Але незважаючи на все це популярність інструментів моделювання росте по всьому світі. Тривалість їх використання обмежується продуктивністю і економічними чинниками.</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1" w:name="_Toc43228575"/>
      <w:r w:rsidRPr="00FA463C">
        <w:rPr>
          <w:color w:val="auto"/>
        </w:rPr>
        <w:lastRenderedPageBreak/>
        <w:t>40. Проаналізувати використання поведінкових зразків у детальному проектуванні.</w:t>
      </w:r>
      <w:bookmarkEnd w:id="11"/>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в списку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2" w:name="_Toc43228576"/>
      <w:r w:rsidRPr="00FA463C">
        <w:rPr>
          <w:color w:val="auto"/>
        </w:rPr>
        <w:lastRenderedPageBreak/>
        <w:t>41. Описати етапи контролю якості при виборі архітектури.</w:t>
      </w:r>
      <w:bookmarkEnd w:id="12"/>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Є велика різниця між тим, щоб просто запрограмувати деяку функцію і тим, щоб зробити її як якісний продукт. У першому випадку ми маємо код, про який не можна сказати нічого певного крім того, що він компылю</w:t>
      </w:r>
      <w:r w:rsidRPr="00FA463C">
        <w:rPr>
          <w:rFonts w:ascii="Times New Roman" w:hAnsi="Times New Roman" w:cs="Times New Roman"/>
          <w:sz w:val="28"/>
        </w:rPr>
        <w:t>є</w:t>
      </w:r>
      <w:r w:rsidRPr="00FA463C">
        <w:rPr>
          <w:rFonts w:ascii="Times New Roman" w:hAnsi="Times New Roman" w:cs="Times New Roman"/>
          <w:sz w:val="28"/>
          <w:lang w:val="ru-RU"/>
        </w:rPr>
        <w:t>ться і працює. У другому випадку ми отримуємо код, який:</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задовольняє ясно сформульовані вимоги;</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r w:rsidRPr="00FA463C">
        <w:rPr>
          <w:rFonts w:ascii="Times New Roman" w:hAnsi="Times New Roman" w:cs="Times New Roman"/>
          <w:sz w:val="28"/>
        </w:rPr>
        <w:t>іряє</w:t>
      </w:r>
      <w:r w:rsidRPr="00FA463C">
        <w:rPr>
          <w:rFonts w:ascii="Times New Roman" w:hAnsi="Times New Roman" w:cs="Times New Roman"/>
          <w:sz w:val="28"/>
          <w:lang w:val="ru-RU"/>
        </w:rPr>
        <w:t xml:space="preserve"> вхідні дані і передбачувано реагує на некоректні вхожние дані;</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проінспектований не тільки самим автором коду, але і іншими розробниками;</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пройшов вичерпне багатостороннє тестування;</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документований;</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має надійну оцінку ступеня дефектності (відсотка помилок)</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Різниця тут приблизно того ж порядку, що і між виготовленням саморобної полички для книг і виготовленням балки моста, спроектованої з урахуванням можливих навантажень транспортного і пішохідного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Аналогічно, високоякісний програмний продукт зазвичай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розширюваним (готовим до можливих змін для розширення функціональності);</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готовим до зм</w:t>
      </w:r>
      <w:r w:rsidRPr="00FA463C">
        <w:rPr>
          <w:rFonts w:ascii="Times New Roman" w:hAnsi="Times New Roman" w:cs="Times New Roman"/>
          <w:sz w:val="28"/>
        </w:rPr>
        <w:t>ін</w:t>
      </w:r>
      <w:r w:rsidRPr="00FA463C">
        <w:rPr>
          <w:rFonts w:ascii="Times New Roman" w:hAnsi="Times New Roman" w:cs="Times New Roman"/>
          <w:sz w:val="28"/>
          <w:lang w:val="ru-RU"/>
        </w:rPr>
        <w:t xml:space="preserve"> (легко адаптованим до зміни вимог);</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стерпним (придатним до використання на декількох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загальним (застосовним до декількох різних ситуацій).</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Нашою метою є розробка стандартів для даних характеристик і створення продукт</w:t>
      </w:r>
      <w:r w:rsidRPr="00FA463C">
        <w:rPr>
          <w:rFonts w:ascii="Times New Roman" w:hAnsi="Times New Roman" w:cs="Times New Roman"/>
          <w:sz w:val="28"/>
        </w:rPr>
        <w:t>ів</w:t>
      </w:r>
      <w:r w:rsidRPr="00FA463C">
        <w:rPr>
          <w:rFonts w:ascii="Times New Roman" w:hAnsi="Times New Roman" w:cs="Times New Roman"/>
          <w:sz w:val="28"/>
          <w:lang w:val="ru-RU"/>
        </w:rPr>
        <w:t>, які задовольняли б цим специфікованим стандартам. Для цього ми повинні навчитися вимірювати якість, чисельно задавати необхідні рівні якості і вміти контролювати процес досягнення заданого рівня якості.</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Процес контролю якості</w:t>
      </w:r>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Відповідальність за якість артефакту в першу чергу несе людина, що створює цей артефакт. Але, як би там не було, один в полі не воїн. Всім нам потр</w:t>
      </w:r>
      <w:r w:rsidRPr="00FA463C">
        <w:rPr>
          <w:rFonts w:ascii="Times New Roman" w:hAnsi="Times New Roman" w:cs="Times New Roman"/>
          <w:sz w:val="28"/>
        </w:rPr>
        <w:t>ібний</w:t>
      </w:r>
      <w:r w:rsidRPr="00FA463C">
        <w:rPr>
          <w:rFonts w:ascii="Times New Roman" w:hAnsi="Times New Roman" w:cs="Times New Roman"/>
          <w:sz w:val="28"/>
          <w:lang w:val="ru-RU"/>
        </w:rPr>
        <w:t xml:space="preserve"> сторонній погляд на виконувану нами роботу. Цей погляд необхідний, щоб уникнути недалекоглядності, нереалістичною самооцінки і застою. Процес контролю якості являється також суспільним обов'язком частини роботи. Кожна частина роботи, виконана інженером, повинна бути детально перевірена принаймні однією людиною бажано незалежним від автора роботи.</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 додаток до відповідальності індивідуальних розробників і перевірок роботи їхніх колег багато організацій визначили процес роздільної систематичної і повної перевірки, в подальшому - контроль якості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функції контролю якості входять перевірки, інспектування та тестування. Контроль якості повинен починатися разом з запуском кожного проекту. Найкраще залучати контроль якості і для перевірки правильності використовуваного процесу і актуальності документації.</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Представник групи контролю якості часто бере участь в інспектуванні. В ідеалі контроль якості повинен виконуватися деякою незалежної організацією. Багато компаній занадто малі для здійснення такого складного контролю якості, і в цьому випадку самі інженери виконують функції контролю якості по відношенню до роботи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3" w:name="_Toc43228577"/>
      <w:r w:rsidRPr="00FA463C">
        <w:rPr>
          <w:color w:val="auto"/>
        </w:rPr>
        <w:lastRenderedPageBreak/>
        <w:t>42. Визначити поняття зразків проектування заснованих на поведінці додатків.</w:t>
      </w:r>
      <w:bookmarkEnd w:id="13"/>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в списку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4" w:name="_Toc43228578"/>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4"/>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5" w:name="_Toc43228579"/>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5"/>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eastAsia="uk-UA"/>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6" w:name="_Toc43228580"/>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6"/>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7" w:name="_Toc43228581"/>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(Лекц</w:t>
      </w:r>
      <w:r w:rsidR="00270C05" w:rsidRPr="004D2D69">
        <w:rPr>
          <w:color w:val="auto"/>
        </w:rPr>
        <w:t>ія 6, Співвідношення варіантів використання, архітектури і детального проектування</w:t>
      </w:r>
      <w:r w:rsidR="00270C05" w:rsidRPr="004D2D69">
        <w:rPr>
          <w:color w:val="auto"/>
          <w:lang w:val="ru-RU"/>
        </w:rPr>
        <w:t>)</w:t>
      </w:r>
      <w:bookmarkEnd w:id="17"/>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овільняють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eastAsia="uk-UA"/>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8" w:name="_Toc43228582"/>
      <w:r w:rsidRPr="004D2D69">
        <w:rPr>
          <w:color w:val="auto"/>
        </w:rPr>
        <w:lastRenderedPageBreak/>
        <w:t xml:space="preserve">49. Навести переваги використання рівневих архітектур. </w:t>
      </w:r>
      <w:r w:rsidR="004371E1" w:rsidRPr="004D2D69">
        <w:rPr>
          <w:color w:val="auto"/>
        </w:rPr>
        <w:t>(Лекція 3, Рівнева архітектура, в лекції є ще більше діаграм та тексту)</w:t>
      </w:r>
      <w:bookmarkEnd w:id="18"/>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Рівень архітектури – це логічно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рівневої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eastAsia="uk-UA"/>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рівневою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резидентно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розв'язана за допомогою трирівневої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r>
        <w:rPr>
          <w:rFonts w:ascii="Times New Roman" w:hAnsi="Times New Roman" w:cs="Times New Roman"/>
          <w:sz w:val="28"/>
          <w:szCs w:val="28"/>
        </w:rPr>
        <w:t xml:space="preserve">динамічно визначити відповідний </w:t>
      </w:r>
      <w:r w:rsidRPr="00750EC3">
        <w:rPr>
          <w:rFonts w:ascii="Times New Roman" w:hAnsi="Times New Roman" w:cs="Times New Roman"/>
          <w:sz w:val="28"/>
          <w:szCs w:val="28"/>
        </w:rPr>
        <w:t>сервер. Средній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(middleware).</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r w:rsidRPr="00750EC3">
        <w:rPr>
          <w:rFonts w:ascii="Times New Roman" w:hAnsi="Times New Roman" w:cs="Times New Roman"/>
          <w:sz w:val="28"/>
          <w:szCs w:val="28"/>
        </w:rPr>
        <w:lastRenderedPageBreak/>
        <w:t>Рівнева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Бібліотека класів Java є дуже ефективною рі</w:t>
      </w:r>
      <w:r>
        <w:rPr>
          <w:rFonts w:ascii="Times New Roman" w:hAnsi="Times New Roman" w:cs="Times New Roman"/>
          <w:sz w:val="28"/>
          <w:szCs w:val="28"/>
        </w:rPr>
        <w:t xml:space="preserve">вневою системою (пакет applet - </w:t>
      </w:r>
      <w:r w:rsidRPr="00750EC3">
        <w:rPr>
          <w:rFonts w:ascii="Times New Roman" w:hAnsi="Times New Roman" w:cs="Times New Roman"/>
          <w:sz w:val="28"/>
          <w:szCs w:val="28"/>
        </w:rPr>
        <w:t xml:space="preserve">рівень - заснований на пакеті awt, який у </w:t>
      </w:r>
      <w:r>
        <w:rPr>
          <w:rFonts w:ascii="Times New Roman" w:hAnsi="Times New Roman" w:cs="Times New Roman"/>
          <w:sz w:val="28"/>
          <w:szCs w:val="28"/>
        </w:rPr>
        <w:t xml:space="preserve">свою чергу заснований на пакеті </w:t>
      </w:r>
      <w:r w:rsidRPr="00750EC3">
        <w:rPr>
          <w:rFonts w:ascii="Times New Roman" w:hAnsi="Times New Roman" w:cs="Times New Roman"/>
          <w:sz w:val="28"/>
          <w:szCs w:val="28"/>
        </w:rPr>
        <w:t>lang.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446BAB6A" w14:textId="77777777" w:rsidR="007172B6" w:rsidRDefault="007172B6" w:rsidP="001C40BA">
      <w:pPr>
        <w:spacing w:line="360" w:lineRule="auto"/>
        <w:ind w:firstLine="567"/>
        <w:jc w:val="both"/>
        <w:rPr>
          <w:rFonts w:ascii="Times New Roman" w:hAnsi="Times New Roman" w:cs="Times New Roman"/>
          <w:sz w:val="28"/>
        </w:rPr>
      </w:pPr>
    </w:p>
    <w:p w14:paraId="719BDAD2"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Повторюється в питанні 16 і 44</w:t>
      </w:r>
    </w:p>
    <w:p w14:paraId="032697EA"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5D1DDBE9" wp14:editId="5D8A63AB">
            <wp:extent cx="6181148" cy="62579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5364" cy="6262193"/>
                    </a:xfrm>
                    <a:prstGeom prst="rect">
                      <a:avLst/>
                    </a:prstGeom>
                  </pic:spPr>
                </pic:pic>
              </a:graphicData>
            </a:graphic>
          </wp:inline>
        </w:drawing>
      </w:r>
    </w:p>
    <w:p w14:paraId="7A9E9597"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211E71C9" wp14:editId="27FFFD9E">
            <wp:extent cx="6457950" cy="13920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8800" cy="1396538"/>
                    </a:xfrm>
                    <a:prstGeom prst="rect">
                      <a:avLst/>
                    </a:prstGeom>
                  </pic:spPr>
                </pic:pic>
              </a:graphicData>
            </a:graphic>
          </wp:inline>
        </w:drawing>
      </w:r>
    </w:p>
    <w:p w14:paraId="30DDBACB" w14:textId="77777777" w:rsidR="000B28E1" w:rsidRDefault="000B28E1" w:rsidP="000B28E1">
      <w:pPr>
        <w:spacing w:line="360" w:lineRule="auto"/>
        <w:ind w:firstLine="567"/>
        <w:jc w:val="both"/>
        <w:rPr>
          <w:rFonts w:ascii="Times New Roman" w:hAnsi="Times New Roman" w:cs="Times New Roman"/>
          <w:sz w:val="28"/>
        </w:rPr>
      </w:pPr>
    </w:p>
    <w:p w14:paraId="4553CEBE"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lastRenderedPageBreak/>
        <w:drawing>
          <wp:inline distT="0" distB="0" distL="0" distR="0" wp14:anchorId="22B168D2" wp14:editId="0B0F12A4">
            <wp:extent cx="6645910" cy="6901180"/>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6901180"/>
                    </a:xfrm>
                    <a:prstGeom prst="rect">
                      <a:avLst/>
                    </a:prstGeom>
                  </pic:spPr>
                </pic:pic>
              </a:graphicData>
            </a:graphic>
          </wp:inline>
        </w:drawing>
      </w:r>
    </w:p>
    <w:p w14:paraId="3B2F366D" w14:textId="77777777" w:rsidR="000B28E1" w:rsidRDefault="000B28E1" w:rsidP="000B28E1">
      <w:pPr>
        <w:spacing w:line="360" w:lineRule="auto"/>
        <w:jc w:val="both"/>
        <w:rPr>
          <w:rFonts w:ascii="Times New Roman" w:hAnsi="Times New Roman" w:cs="Times New Roman"/>
          <w:sz w:val="28"/>
        </w:rPr>
      </w:pPr>
    </w:p>
    <w:p w14:paraId="1D47C08D"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rPr>
        <w:drawing>
          <wp:inline distT="0" distB="0" distL="0" distR="0" wp14:anchorId="5C4AC297" wp14:editId="3B1810B8">
            <wp:extent cx="6645910" cy="16052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605280"/>
                    </a:xfrm>
                    <a:prstGeom prst="rect">
                      <a:avLst/>
                    </a:prstGeom>
                  </pic:spPr>
                </pic:pic>
              </a:graphicData>
            </a:graphic>
          </wp:inline>
        </w:drawing>
      </w:r>
    </w:p>
    <w:p w14:paraId="64B2A99A" w14:textId="77777777" w:rsidR="000B28E1" w:rsidRDefault="000B28E1" w:rsidP="000B28E1">
      <w:pPr>
        <w:spacing w:line="360" w:lineRule="auto"/>
        <w:jc w:val="both"/>
        <w:rPr>
          <w:rFonts w:ascii="Times New Roman" w:hAnsi="Times New Roman" w:cs="Times New Roman"/>
          <w:sz w:val="28"/>
        </w:rPr>
      </w:pPr>
    </w:p>
    <w:p w14:paraId="33F97B5F" w14:textId="729DF4C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91183F">
        <w:rPr>
          <w:rFonts w:ascii="Times New Roman" w:hAnsi="Times New Roman" w:cs="Times New Roman"/>
          <w:noProof/>
          <w:sz w:val="28"/>
        </w:rPr>
        <w:lastRenderedPageBreak/>
        <w:drawing>
          <wp:inline distT="0" distB="0" distL="0" distR="0" wp14:anchorId="254631F8" wp14:editId="10F7C9BE">
            <wp:extent cx="6645910" cy="821563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8215630"/>
                    </a:xfrm>
                    <a:prstGeom prst="rect">
                      <a:avLst/>
                    </a:prstGeom>
                  </pic:spPr>
                </pic:pic>
              </a:graphicData>
            </a:graphic>
          </wp:inline>
        </w:drawing>
      </w:r>
    </w:p>
    <w:p w14:paraId="04FEBF5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19" w:name="_Toc43228583"/>
      <w:r w:rsidRPr="00740E55">
        <w:rPr>
          <w:rFonts w:ascii="Times New Roman" w:hAnsi="Times New Roman" w:cs="Times New Roman"/>
          <w:sz w:val="28"/>
        </w:rPr>
        <w:lastRenderedPageBreak/>
        <w:t>51. Визначити поняття створення архітектури програмного забезпечення.</w:t>
      </w:r>
      <w:bookmarkEnd w:id="19"/>
      <w:r w:rsidRPr="00740E55">
        <w:rPr>
          <w:rFonts w:ascii="Times New Roman" w:hAnsi="Times New Roman" w:cs="Times New Roman"/>
          <w:sz w:val="28"/>
        </w:rPr>
        <w:t xml:space="preserve"> </w:t>
      </w:r>
    </w:p>
    <w:p w14:paraId="46264D3A" w14:textId="77777777" w:rsidR="007172B6" w:rsidRDefault="007172B6" w:rsidP="001C40BA">
      <w:pPr>
        <w:spacing w:line="360" w:lineRule="auto"/>
        <w:ind w:firstLine="567"/>
        <w:jc w:val="both"/>
        <w:rPr>
          <w:rFonts w:ascii="Times New Roman" w:hAnsi="Times New Roman" w:cs="Times New Roman"/>
          <w:sz w:val="28"/>
        </w:rPr>
      </w:pPr>
    </w:p>
    <w:p w14:paraId="466D7419" w14:textId="77777777" w:rsidR="000B28E1" w:rsidRDefault="000B28E1" w:rsidP="000B28E1">
      <w:pPr>
        <w:spacing w:line="360" w:lineRule="auto"/>
        <w:jc w:val="both"/>
        <w:rPr>
          <w:rFonts w:ascii="Times New Roman" w:hAnsi="Times New Roman" w:cs="Times New Roman"/>
          <w:sz w:val="28"/>
        </w:rPr>
      </w:pPr>
      <w:r>
        <w:rPr>
          <w:rFonts w:ascii="Times New Roman" w:hAnsi="Times New Roman" w:cs="Times New Roman"/>
          <w:sz w:val="28"/>
        </w:rPr>
        <w:t>Повторюється в питанні 5</w:t>
      </w:r>
    </w:p>
    <w:p w14:paraId="700BCE9A" w14:textId="77777777" w:rsidR="000B28E1" w:rsidRDefault="000B28E1" w:rsidP="000B28E1">
      <w:pPr>
        <w:spacing w:line="360" w:lineRule="auto"/>
        <w:jc w:val="both"/>
        <w:rPr>
          <w:rFonts w:ascii="Times New Roman" w:hAnsi="Times New Roman" w:cs="Times New Roman"/>
          <w:sz w:val="28"/>
        </w:rPr>
      </w:pPr>
    </w:p>
    <w:p w14:paraId="1001DCE3" w14:textId="77777777" w:rsidR="000B28E1" w:rsidRDefault="000B28E1" w:rsidP="000B28E1">
      <w:pPr>
        <w:spacing w:line="360" w:lineRule="auto"/>
        <w:jc w:val="both"/>
        <w:rPr>
          <w:rFonts w:ascii="Times New Roman" w:hAnsi="Times New Roman" w:cs="Times New Roman"/>
          <w:sz w:val="28"/>
        </w:rPr>
        <w:sectPr w:rsidR="000B28E1"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rPr>
        <w:drawing>
          <wp:inline distT="0" distB="0" distL="0" distR="0" wp14:anchorId="237AC255" wp14:editId="377DF479">
            <wp:extent cx="6601746" cy="5363323"/>
            <wp:effectExtent l="0" t="0" r="889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01746" cy="5363323"/>
                    </a:xfrm>
                    <a:prstGeom prst="rect">
                      <a:avLst/>
                    </a:prstGeom>
                  </pic:spPr>
                </pic:pic>
              </a:graphicData>
            </a:graphic>
          </wp:inline>
        </w:drawing>
      </w:r>
    </w:p>
    <w:p w14:paraId="3283BC85" w14:textId="77777777" w:rsidR="000B28E1" w:rsidRDefault="000B28E1" w:rsidP="00D0759F">
      <w:pPr>
        <w:spacing w:line="360" w:lineRule="auto"/>
        <w:ind w:firstLine="567"/>
        <w:jc w:val="both"/>
        <w:outlineLvl w:val="0"/>
        <w:rPr>
          <w:rFonts w:ascii="Times New Roman" w:hAnsi="Times New Roman" w:cs="Times New Roman"/>
          <w:sz w:val="28"/>
        </w:rPr>
      </w:pPr>
      <w:bookmarkStart w:id="20" w:name="_Toc43228584"/>
      <w:r w:rsidRPr="00057736">
        <w:rPr>
          <w:rFonts w:ascii="Times New Roman" w:hAnsi="Times New Roman" w:cs="Times New Roman"/>
          <w:sz w:val="28"/>
        </w:rPr>
        <w:lastRenderedPageBreak/>
        <w:t>52. Обґрунтувати використання блок-схем у детальному проектуванні.</w:t>
      </w:r>
      <w:bookmarkEnd w:id="20"/>
      <w:r w:rsidRPr="00057736">
        <w:rPr>
          <w:rFonts w:ascii="Times New Roman" w:hAnsi="Times New Roman" w:cs="Times New Roman"/>
          <w:sz w:val="28"/>
        </w:rPr>
        <w:t xml:space="preserve"> </w:t>
      </w:r>
    </w:p>
    <w:p w14:paraId="02E3FBCF"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28</w:t>
      </w:r>
    </w:p>
    <w:p w14:paraId="7F3FDE3B"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6188545" wp14:editId="25BD9491">
            <wp:extent cx="6645910" cy="201930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443"/>
                    <a:stretch/>
                  </pic:blipFill>
                  <pic:spPr bwMode="auto">
                    <a:xfrm>
                      <a:off x="0" y="0"/>
                      <a:ext cx="6645910" cy="2019300"/>
                    </a:xfrm>
                    <a:prstGeom prst="rect">
                      <a:avLst/>
                    </a:prstGeom>
                    <a:ln>
                      <a:noFill/>
                    </a:ln>
                    <a:extLst>
                      <a:ext uri="{53640926-AAD7-44D8-BBD7-CCE9431645EC}">
                        <a14:shadowObscured xmlns:a14="http://schemas.microsoft.com/office/drawing/2010/main"/>
                      </a:ext>
                    </a:extLst>
                  </pic:spPr>
                </pic:pic>
              </a:graphicData>
            </a:graphic>
          </wp:inline>
        </w:drawing>
      </w:r>
    </w:p>
    <w:p w14:paraId="503D79D1"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4F932BF" wp14:editId="171CD2CF">
            <wp:extent cx="6645910" cy="299021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85"/>
                    <a:stretch/>
                  </pic:blipFill>
                  <pic:spPr bwMode="auto">
                    <a:xfrm>
                      <a:off x="0" y="0"/>
                      <a:ext cx="6645910" cy="2990215"/>
                    </a:xfrm>
                    <a:prstGeom prst="rect">
                      <a:avLst/>
                    </a:prstGeom>
                    <a:ln>
                      <a:noFill/>
                    </a:ln>
                    <a:extLst>
                      <a:ext uri="{53640926-AAD7-44D8-BBD7-CCE9431645EC}">
                        <a14:shadowObscured xmlns:a14="http://schemas.microsoft.com/office/drawing/2010/main"/>
                      </a:ext>
                    </a:extLst>
                  </pic:spPr>
                </pic:pic>
              </a:graphicData>
            </a:graphic>
          </wp:inline>
        </w:drawing>
      </w:r>
    </w:p>
    <w:p w14:paraId="6177258F"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47D007C5" wp14:editId="12C6EFBA">
            <wp:extent cx="5867400" cy="3103006"/>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018"/>
                    <a:stretch/>
                  </pic:blipFill>
                  <pic:spPr bwMode="auto">
                    <a:xfrm>
                      <a:off x="0" y="0"/>
                      <a:ext cx="5874146" cy="3106573"/>
                    </a:xfrm>
                    <a:prstGeom prst="rect">
                      <a:avLst/>
                    </a:prstGeom>
                    <a:ln>
                      <a:noFill/>
                    </a:ln>
                    <a:extLst>
                      <a:ext uri="{53640926-AAD7-44D8-BBD7-CCE9431645EC}">
                        <a14:shadowObscured xmlns:a14="http://schemas.microsoft.com/office/drawing/2010/main"/>
                      </a:ext>
                    </a:extLst>
                  </pic:spPr>
                </pic:pic>
              </a:graphicData>
            </a:graphic>
          </wp:inline>
        </w:drawing>
      </w:r>
    </w:p>
    <w:p w14:paraId="32E8C899" w14:textId="77777777" w:rsidR="000B28E1" w:rsidRDefault="000B28E1" w:rsidP="000B28E1">
      <w:pPr>
        <w:spacing w:line="360" w:lineRule="auto"/>
        <w:jc w:val="both"/>
        <w:rPr>
          <w:rFonts w:ascii="Times New Roman" w:hAnsi="Times New Roman" w:cs="Times New Roman"/>
          <w:sz w:val="28"/>
        </w:rPr>
      </w:pPr>
    </w:p>
    <w:p w14:paraId="276473C5"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rPr>
        <w:drawing>
          <wp:inline distT="0" distB="0" distL="0" distR="0" wp14:anchorId="74E78045" wp14:editId="7030BEC4">
            <wp:extent cx="6468378" cy="990738"/>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8378" cy="990738"/>
                    </a:xfrm>
                    <a:prstGeom prst="rect">
                      <a:avLst/>
                    </a:prstGeom>
                  </pic:spPr>
                </pic:pic>
              </a:graphicData>
            </a:graphic>
          </wp:inline>
        </w:drawing>
      </w:r>
    </w:p>
    <w:p w14:paraId="3BFFE9B7" w14:textId="773CC5A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rPr>
        <w:drawing>
          <wp:inline distT="0" distB="0" distL="0" distR="0" wp14:anchorId="19134E08" wp14:editId="14A540E1">
            <wp:extent cx="6645910" cy="295592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5683"/>
                    <a:stretch/>
                  </pic:blipFill>
                  <pic:spPr bwMode="auto">
                    <a:xfrm>
                      <a:off x="0" y="0"/>
                      <a:ext cx="6645910" cy="2955925"/>
                    </a:xfrm>
                    <a:prstGeom prst="rect">
                      <a:avLst/>
                    </a:prstGeom>
                    <a:ln>
                      <a:noFill/>
                    </a:ln>
                    <a:extLst>
                      <a:ext uri="{53640926-AAD7-44D8-BBD7-CCE9431645EC}">
                        <a14:shadowObscured xmlns:a14="http://schemas.microsoft.com/office/drawing/2010/main"/>
                      </a:ext>
                    </a:extLst>
                  </pic:spPr>
                </pic:pic>
              </a:graphicData>
            </a:graphic>
          </wp:inline>
        </w:drawing>
      </w:r>
    </w:p>
    <w:p w14:paraId="63B5DB48" w14:textId="77777777" w:rsidR="004D2D69" w:rsidRPr="004D2D69" w:rsidRDefault="00057736" w:rsidP="004D2D69">
      <w:pPr>
        <w:pStyle w:val="1"/>
        <w:spacing w:before="100" w:beforeAutospacing="1" w:after="100" w:afterAutospacing="1"/>
        <w:jc w:val="both"/>
        <w:rPr>
          <w:color w:val="auto"/>
        </w:rPr>
      </w:pPr>
      <w:bookmarkStart w:id="21" w:name="_Toc43228585"/>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21"/>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Блок-схеми є одним із старих графічних представлень алгоритмів. Приклад блок-схеми для методу setNane() класу GameCharacter (ПерсонажГри),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логіці.</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eastAsia="uk-UA"/>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Використання блок-схем знизилося за два останні десятиліття двадцятого століття. Частково це сталося через поширення об’єктноорієнтованого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2" w:name="_Toc43228586"/>
      <w:r w:rsidRPr="00740E55">
        <w:rPr>
          <w:rFonts w:ascii="Times New Roman" w:hAnsi="Times New Roman" w:cs="Times New Roman"/>
          <w:sz w:val="28"/>
        </w:rPr>
        <w:lastRenderedPageBreak/>
        <w:t>53. Описати процедуру вибору архітектури.</w:t>
      </w:r>
      <w:bookmarkEnd w:id="22"/>
      <w:r w:rsidRPr="00740E55">
        <w:rPr>
          <w:rFonts w:ascii="Times New Roman" w:hAnsi="Times New Roman" w:cs="Times New Roman"/>
          <w:sz w:val="28"/>
        </w:rPr>
        <w:t xml:space="preserve">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Один із способів вибору – присвоїти вагу необхідним характеристикам і призначити нечіткий коефіцієнт якості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розробки програмного забезпечення може бути декілька відповідної архітектури, з якої необхідно вибрати кращу. Зазвичай буває складно задовольнити усі вимоги, оскільки архітектура може виконувати одну з вимог і не виконувати іншу. З цієї причини усім вимогам необхідно присвоїти пріоритети. Наведемо приклад списку основних цілей розробки.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Розширення.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Полегшення додавання нових властивостей.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Зміни</w:t>
      </w:r>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Полегшення зміни вимозі</w:t>
      </w:r>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розуміння;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реалізації.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Ефективність: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високої швидкості : виконання і (чи) компіляції;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досягнення малого розміру : об'єктного коду і (чи) початкового кілка.</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Розширення визначає міру, в якій архітектура повинна підтримувати додавання нових можливостей в застосування. Найчастіше чим краще архітектура пристосована до розширення, тим більше складну структуру вона має і більше часу вимагається на </w:t>
      </w:r>
      <w:r w:rsidRPr="00FA463C">
        <w:rPr>
          <w:rFonts w:ascii="Times New Roman" w:hAnsi="Times New Roman" w:cs="Times New Roman"/>
          <w:sz w:val="28"/>
          <w:lang w:val="ru-RU"/>
        </w:rPr>
        <w:lastRenderedPageBreak/>
        <w:t>розробку. Розширюваність зазвичай вимагає введення вищих абстракції в процес.</w:t>
      </w:r>
      <w:r w:rsidRPr="00FA463C">
        <w:rPr>
          <w:rFonts w:ascii="Times New Roman" w:hAnsi="Times New Roman" w:cs="Times New Roman"/>
          <w:sz w:val="28"/>
        </w:rPr>
        <w:t xml:space="preserve"> </w:t>
      </w:r>
      <w:r w:rsidRPr="00FA463C">
        <w:rPr>
          <w:rFonts w:ascii="Times New Roman" w:hAnsi="Times New Roman" w:cs="Times New Roman"/>
          <w:sz w:val="28"/>
          <w:lang w:val="ru-RU"/>
        </w:rPr>
        <w:t>Одним з важливих завдань при виборі міри універсальності є визначення класу можливих розширень. Ми не можемо проектувати в розрахунок на усі можливі розширення. У зв'язку з цим дуже корисні необов'язкові і бажані вимоги, оскільки вони показують, в яку сторону буде спрямований розвиток застосування.</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1. Розробити ментальну модель застосування на високому рівні, начебто це було маленьке застосування. Наприклад, персональне фінансове</w:t>
      </w:r>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застосування отримує або видає гроші у будь-якому порядку під управлінням інтерфейсу користувача.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Виконати декомпозицію на необхідні компоненти. Пошук високої зв'язності і низ-кого зчеплення. Зокрема, для персонального фінансового застосування виконується декомпозиція на Активи. Постачальники і Інтерфейс.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3. Повторити цей процес для компонентів.</w:t>
      </w:r>
    </w:p>
    <w:p w14:paraId="06C4EFEA" w14:textId="77777777" w:rsidR="000B28E1" w:rsidRDefault="000B28E1" w:rsidP="001C40BA">
      <w:pPr>
        <w:spacing w:line="360" w:lineRule="auto"/>
        <w:ind w:firstLine="567"/>
        <w:jc w:val="both"/>
        <w:rPr>
          <w:rFonts w:ascii="Times New Roman" w:hAnsi="Times New Roman" w:cs="Times New Roman"/>
          <w:sz w:val="28"/>
          <w:lang w:val="ru-RU"/>
        </w:rPr>
      </w:pPr>
    </w:p>
    <w:p w14:paraId="122726CF" w14:textId="7FDC5577" w:rsidR="000B28E1" w:rsidRPr="000B28E1" w:rsidRDefault="000B28E1" w:rsidP="000B28E1">
      <w:pPr>
        <w:spacing w:line="360" w:lineRule="auto"/>
        <w:ind w:firstLine="567"/>
        <w:jc w:val="both"/>
        <w:rPr>
          <w:rFonts w:ascii="Times New Roman" w:hAnsi="Times New Roman" w:cs="Times New Roman"/>
          <w:b/>
          <w:bCs/>
          <w:sz w:val="28"/>
        </w:rPr>
      </w:pPr>
      <w:r w:rsidRPr="000B28E1">
        <w:rPr>
          <w:rFonts w:ascii="Times New Roman" w:hAnsi="Times New Roman" w:cs="Times New Roman"/>
          <w:b/>
          <w:bCs/>
          <w:sz w:val="28"/>
        </w:rPr>
        <w:t>В лекції :</w:t>
      </w:r>
    </w:p>
    <w:p w14:paraId="41514088" w14:textId="7887F0A0" w:rsidR="000B28E1" w:rsidRDefault="000B28E1" w:rsidP="000B28E1">
      <w:pPr>
        <w:spacing w:line="360" w:lineRule="auto"/>
        <w:ind w:firstLine="567"/>
        <w:jc w:val="both"/>
        <w:rPr>
          <w:rFonts w:ascii="Times New Roman" w:hAnsi="Times New Roman" w:cs="Times New Roman"/>
          <w:sz w:val="28"/>
        </w:rPr>
      </w:pPr>
      <w:r w:rsidRPr="00F2221F">
        <w:rPr>
          <w:rFonts w:ascii="Times New Roman" w:hAnsi="Times New Roman" w:cs="Times New Roman"/>
          <w:noProof/>
          <w:sz w:val="28"/>
        </w:rPr>
        <w:drawing>
          <wp:inline distT="0" distB="0" distL="0" distR="0" wp14:anchorId="2390F4A0" wp14:editId="0B05610A">
            <wp:extent cx="6645910" cy="3525520"/>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25520"/>
                    </a:xfrm>
                    <a:prstGeom prst="rect">
                      <a:avLst/>
                    </a:prstGeom>
                  </pic:spPr>
                </pic:pic>
              </a:graphicData>
            </a:graphic>
          </wp:inline>
        </w:drawing>
      </w:r>
    </w:p>
    <w:p w14:paraId="69469972" w14:textId="03089045" w:rsidR="000B28E1" w:rsidRDefault="000B28E1" w:rsidP="000B28E1">
      <w:pPr>
        <w:spacing w:line="360" w:lineRule="auto"/>
        <w:jc w:val="both"/>
        <w:rPr>
          <w:rFonts w:ascii="Times New Roman" w:hAnsi="Times New Roman" w:cs="Times New Roman"/>
          <w:sz w:val="28"/>
        </w:rPr>
      </w:pPr>
      <w:r w:rsidRPr="00F2221F">
        <w:rPr>
          <w:rFonts w:ascii="Times New Roman" w:hAnsi="Times New Roman" w:cs="Times New Roman"/>
          <w:noProof/>
          <w:sz w:val="28"/>
        </w:rPr>
        <w:lastRenderedPageBreak/>
        <w:drawing>
          <wp:inline distT="0" distB="0" distL="0" distR="0" wp14:anchorId="686877F9" wp14:editId="0ACF8645">
            <wp:extent cx="6601746" cy="4658375"/>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1746" cy="4658375"/>
                    </a:xfrm>
                    <a:prstGeom prst="rect">
                      <a:avLst/>
                    </a:prstGeom>
                  </pic:spPr>
                </pic:pic>
              </a:graphicData>
            </a:graphic>
          </wp:inline>
        </w:drawing>
      </w:r>
    </w:p>
    <w:p w14:paraId="1E814156" w14:textId="7A935BF6" w:rsidR="000B28E1" w:rsidRPr="000B28E1" w:rsidRDefault="000B28E1" w:rsidP="000B28E1">
      <w:pPr>
        <w:spacing w:line="360" w:lineRule="auto"/>
        <w:jc w:val="both"/>
        <w:rPr>
          <w:rFonts w:ascii="Times New Roman" w:hAnsi="Times New Roman" w:cs="Times New Roman"/>
          <w:sz w:val="28"/>
        </w:rPr>
        <w:sectPr w:rsidR="000B28E1" w:rsidRPr="000B28E1" w:rsidSect="00057736">
          <w:pgSz w:w="11906" w:h="16838"/>
          <w:pgMar w:top="720" w:right="720" w:bottom="720" w:left="720" w:header="708" w:footer="708" w:gutter="0"/>
          <w:cols w:space="708"/>
          <w:docGrid w:linePitch="360"/>
        </w:sectPr>
      </w:pPr>
      <w:r w:rsidRPr="00F2221F">
        <w:rPr>
          <w:rFonts w:ascii="Times New Roman" w:hAnsi="Times New Roman" w:cs="Times New Roman"/>
          <w:noProof/>
          <w:sz w:val="28"/>
        </w:rPr>
        <w:drawing>
          <wp:inline distT="0" distB="0" distL="0" distR="0" wp14:anchorId="565EAD60" wp14:editId="092E3171">
            <wp:extent cx="6611273" cy="4315427"/>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11273" cy="4315427"/>
                    </a:xfrm>
                    <a:prstGeom prst="rect">
                      <a:avLst/>
                    </a:prstGeom>
                  </pic:spPr>
                </pic:pic>
              </a:graphicData>
            </a:graphic>
          </wp:inline>
        </w:drawing>
      </w:r>
    </w:p>
    <w:p w14:paraId="5FB447A6"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3" w:name="_Toc43228587"/>
      <w:r w:rsidRPr="00740E55">
        <w:rPr>
          <w:rFonts w:ascii="Times New Roman" w:hAnsi="Times New Roman" w:cs="Times New Roman"/>
          <w:sz w:val="28"/>
        </w:rPr>
        <w:lastRenderedPageBreak/>
        <w:t>54. Дати оцінку основним прийомам детального проектування.</w:t>
      </w:r>
      <w:bookmarkEnd w:id="23"/>
      <w:r w:rsidRPr="00740E55">
        <w:rPr>
          <w:rFonts w:ascii="Times New Roman" w:hAnsi="Times New Roman" w:cs="Times New Roman"/>
          <w:sz w:val="28"/>
        </w:rPr>
        <w:t xml:space="preserve"> </w:t>
      </w:r>
    </w:p>
    <w:p w14:paraId="6D8704E1" w14:textId="77777777" w:rsidR="000B28E1" w:rsidRDefault="000B28E1" w:rsidP="000B28E1">
      <w:pPr>
        <w:spacing w:line="360" w:lineRule="auto"/>
        <w:jc w:val="both"/>
        <w:rPr>
          <w:rFonts w:ascii="Times New Roman" w:hAnsi="Times New Roman" w:cs="Times New Roman"/>
          <w:sz w:val="28"/>
        </w:rPr>
      </w:pPr>
    </w:p>
    <w:p w14:paraId="10DCAA3C" w14:textId="28485465"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34</w:t>
      </w:r>
    </w:p>
    <w:p w14:paraId="7C7B81A8" w14:textId="77777777" w:rsidR="000B28E1" w:rsidRDefault="000B28E1" w:rsidP="000B28E1">
      <w:pPr>
        <w:spacing w:line="360" w:lineRule="auto"/>
        <w:jc w:val="both"/>
        <w:rPr>
          <w:rFonts w:ascii="Times New Roman" w:hAnsi="Times New Roman" w:cs="Times New Roman"/>
          <w:sz w:val="28"/>
        </w:rPr>
      </w:pPr>
      <w:r w:rsidRPr="00ED4B58">
        <w:rPr>
          <w:rFonts w:ascii="Times New Roman" w:hAnsi="Times New Roman" w:cs="Times New Roman"/>
          <w:noProof/>
          <w:sz w:val="28"/>
        </w:rPr>
        <w:drawing>
          <wp:inline distT="0" distB="0" distL="0" distR="0" wp14:anchorId="4AE627FE" wp14:editId="7A9912A3">
            <wp:extent cx="6645910" cy="5156835"/>
            <wp:effectExtent l="0" t="0" r="254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156835"/>
                    </a:xfrm>
                    <a:prstGeom prst="rect">
                      <a:avLst/>
                    </a:prstGeom>
                  </pic:spPr>
                </pic:pic>
              </a:graphicData>
            </a:graphic>
          </wp:inline>
        </w:drawing>
      </w:r>
      <w:r w:rsidRPr="00374B1B">
        <w:rPr>
          <w:rFonts w:ascii="Times New Roman" w:hAnsi="Times New Roman" w:cs="Times New Roman"/>
          <w:noProof/>
          <w:sz w:val="28"/>
        </w:rPr>
        <w:drawing>
          <wp:inline distT="0" distB="0" distL="0" distR="0" wp14:anchorId="5D6CEF79" wp14:editId="372BE354">
            <wp:extent cx="6219825" cy="28199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32085" cy="2825458"/>
                    </a:xfrm>
                    <a:prstGeom prst="rect">
                      <a:avLst/>
                    </a:prstGeom>
                  </pic:spPr>
                </pic:pic>
              </a:graphicData>
            </a:graphic>
          </wp:inline>
        </w:drawing>
      </w:r>
    </w:p>
    <w:p w14:paraId="222D891E" w14:textId="74E3D43A"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rPr>
        <w:lastRenderedPageBreak/>
        <w:drawing>
          <wp:inline distT="0" distB="0" distL="0" distR="0" wp14:anchorId="29BCD659" wp14:editId="4C77DD16">
            <wp:extent cx="6630325" cy="46297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30325" cy="4629796"/>
                    </a:xfrm>
                    <a:prstGeom prst="rect">
                      <a:avLst/>
                    </a:prstGeom>
                  </pic:spPr>
                </pic:pic>
              </a:graphicData>
            </a:graphic>
          </wp:inline>
        </w:drawing>
      </w:r>
    </w:p>
    <w:p w14:paraId="47F2074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4" w:name="_Toc43228588"/>
      <w:r w:rsidRPr="00740E55">
        <w:rPr>
          <w:rFonts w:ascii="Times New Roman" w:hAnsi="Times New Roman" w:cs="Times New Roman"/>
          <w:sz w:val="28"/>
        </w:rPr>
        <w:lastRenderedPageBreak/>
        <w:t>55. Визначити поняття зразка проектування програмного забезпечення.</w:t>
      </w:r>
      <w:bookmarkEnd w:id="24"/>
      <w:r w:rsidRPr="00740E55">
        <w:rPr>
          <w:rFonts w:ascii="Times New Roman" w:hAnsi="Times New Roman" w:cs="Times New Roman"/>
          <w:sz w:val="28"/>
        </w:rPr>
        <w:t xml:space="preserve"> </w:t>
      </w:r>
    </w:p>
    <w:p w14:paraId="43327B66" w14:textId="77777777" w:rsidR="000B28E1" w:rsidRDefault="000B28E1" w:rsidP="000B28E1">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19</w:t>
      </w:r>
    </w:p>
    <w:p w14:paraId="02B4C011" w14:textId="77777777" w:rsidR="000B28E1" w:rsidRDefault="000B28E1" w:rsidP="000B28E1">
      <w:pPr>
        <w:spacing w:line="360" w:lineRule="auto"/>
        <w:ind w:firstLine="567"/>
        <w:jc w:val="both"/>
        <w:rPr>
          <w:rFonts w:ascii="Times New Roman" w:hAnsi="Times New Roman" w:cs="Times New Roman"/>
          <w:sz w:val="28"/>
          <w:lang w:val="ru-RU"/>
        </w:rPr>
      </w:pPr>
    </w:p>
    <w:p w14:paraId="6B38EEA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17710C23" wp14:editId="66EB51B6">
            <wp:extent cx="6645910" cy="2652395"/>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652395"/>
                    </a:xfrm>
                    <a:prstGeom prst="rect">
                      <a:avLst/>
                    </a:prstGeom>
                  </pic:spPr>
                </pic:pic>
              </a:graphicData>
            </a:graphic>
          </wp:inline>
        </w:drawing>
      </w:r>
    </w:p>
    <w:p w14:paraId="0227F8B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6CAA9964" wp14:editId="67CB8F35">
            <wp:extent cx="6601746" cy="4305901"/>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01746" cy="4305901"/>
                    </a:xfrm>
                    <a:prstGeom prst="rect">
                      <a:avLst/>
                    </a:prstGeom>
                  </pic:spPr>
                </pic:pic>
              </a:graphicData>
            </a:graphic>
          </wp:inline>
        </w:drawing>
      </w:r>
    </w:p>
    <w:p w14:paraId="2B0D5422" w14:textId="315AA3F9" w:rsidR="000B28E1" w:rsidRPr="00740E55" w:rsidRDefault="000B28E1" w:rsidP="004850EB">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val="ru-RU"/>
        </w:rPr>
        <w:lastRenderedPageBreak/>
        <w:drawing>
          <wp:inline distT="0" distB="0" distL="0" distR="0" wp14:anchorId="0741C417" wp14:editId="010C660C">
            <wp:extent cx="6645910" cy="633095"/>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633095"/>
                    </a:xfrm>
                    <a:prstGeom prst="rect">
                      <a:avLst/>
                    </a:prstGeom>
                  </pic:spPr>
                </pic:pic>
              </a:graphicData>
            </a:graphic>
          </wp:inline>
        </w:drawing>
      </w:r>
      <w:r w:rsidRPr="00374B1B">
        <w:rPr>
          <w:noProof/>
        </w:rPr>
        <w:t xml:space="preserve"> </w:t>
      </w:r>
      <w:r w:rsidRPr="00374B1B">
        <w:rPr>
          <w:rFonts w:ascii="Times New Roman" w:hAnsi="Times New Roman" w:cs="Times New Roman"/>
          <w:noProof/>
          <w:sz w:val="28"/>
          <w:lang w:val="ru-RU"/>
        </w:rPr>
        <w:drawing>
          <wp:inline distT="0" distB="0" distL="0" distR="0" wp14:anchorId="53B39CF8" wp14:editId="2C99C24B">
            <wp:extent cx="6645910" cy="53168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5316855"/>
                    </a:xfrm>
                    <a:prstGeom prst="rect">
                      <a:avLst/>
                    </a:prstGeom>
                  </pic:spPr>
                </pic:pic>
              </a:graphicData>
            </a:graphic>
          </wp:inline>
        </w:drawing>
      </w:r>
    </w:p>
    <w:p w14:paraId="3961581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5" w:name="_Toc43228589"/>
      <w:r w:rsidRPr="00740E55">
        <w:rPr>
          <w:rFonts w:ascii="Times New Roman" w:hAnsi="Times New Roman" w:cs="Times New Roman"/>
          <w:sz w:val="28"/>
        </w:rPr>
        <w:lastRenderedPageBreak/>
        <w:t>56. Обґрунтувати використання псевдокоду у детальному проектуванні.</w:t>
      </w:r>
      <w:bookmarkEnd w:id="25"/>
      <w:r w:rsidRPr="00740E55">
        <w:rPr>
          <w:rFonts w:ascii="Times New Roman" w:hAnsi="Times New Roman" w:cs="Times New Roman"/>
          <w:sz w:val="28"/>
        </w:rPr>
        <w:t xml:space="preserve"> </w:t>
      </w:r>
    </w:p>
    <w:p w14:paraId="1B93C1A2" w14:textId="77777777" w:rsidR="007172B6" w:rsidRDefault="007172B6" w:rsidP="001C40BA">
      <w:pPr>
        <w:spacing w:line="360" w:lineRule="auto"/>
        <w:ind w:firstLine="567"/>
        <w:jc w:val="both"/>
        <w:rPr>
          <w:rFonts w:ascii="Times New Roman" w:hAnsi="Times New Roman" w:cs="Times New Roman"/>
          <w:sz w:val="28"/>
        </w:rPr>
      </w:pPr>
    </w:p>
    <w:p w14:paraId="0E78250B" w14:textId="77777777" w:rsidR="004850EB" w:rsidRDefault="004850EB" w:rsidP="004850EB">
      <w:pPr>
        <w:spacing w:line="360" w:lineRule="auto"/>
        <w:ind w:firstLine="567"/>
        <w:jc w:val="both"/>
        <w:rPr>
          <w:rFonts w:ascii="Times New Roman" w:hAnsi="Times New Roman" w:cs="Times New Roman"/>
          <w:sz w:val="28"/>
        </w:rPr>
      </w:pPr>
    </w:p>
    <w:p w14:paraId="3231CB86" w14:textId="77777777" w:rsidR="004850EB" w:rsidRDefault="004850EB" w:rsidP="004850EB">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30</w:t>
      </w:r>
    </w:p>
    <w:p w14:paraId="3B5993D2" w14:textId="77777777" w:rsidR="004850EB" w:rsidRDefault="004850EB" w:rsidP="004850EB">
      <w:pPr>
        <w:spacing w:line="360" w:lineRule="auto"/>
        <w:ind w:firstLine="567"/>
        <w:jc w:val="both"/>
        <w:rPr>
          <w:rFonts w:ascii="Times New Roman" w:hAnsi="Times New Roman" w:cs="Times New Roman"/>
          <w:sz w:val="28"/>
          <w:lang w:val="ru-RU"/>
        </w:rPr>
      </w:pPr>
      <w:r w:rsidRPr="00374B1B">
        <w:rPr>
          <w:rFonts w:ascii="Times New Roman" w:hAnsi="Times New Roman" w:cs="Times New Roman"/>
          <w:noProof/>
          <w:sz w:val="28"/>
          <w:lang w:val="ru-RU"/>
        </w:rPr>
        <w:drawing>
          <wp:inline distT="0" distB="0" distL="0" distR="0" wp14:anchorId="3BC153E0" wp14:editId="02BB9F8E">
            <wp:extent cx="6645910" cy="5370830"/>
            <wp:effectExtent l="0" t="0" r="254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5370830"/>
                    </a:xfrm>
                    <a:prstGeom prst="rect">
                      <a:avLst/>
                    </a:prstGeom>
                  </pic:spPr>
                </pic:pic>
              </a:graphicData>
            </a:graphic>
          </wp:inline>
        </w:drawing>
      </w:r>
    </w:p>
    <w:p w14:paraId="7688A558" w14:textId="77777777" w:rsidR="004850EB" w:rsidRDefault="004850EB" w:rsidP="004850EB">
      <w:pPr>
        <w:spacing w:line="360" w:lineRule="auto"/>
        <w:ind w:firstLine="567"/>
        <w:jc w:val="both"/>
        <w:rPr>
          <w:rFonts w:ascii="Times New Roman" w:hAnsi="Times New Roman" w:cs="Times New Roman"/>
          <w:sz w:val="28"/>
          <w:lang w:val="ru-RU"/>
        </w:rPr>
      </w:pPr>
      <w:r w:rsidRPr="00073D2C">
        <w:rPr>
          <w:rFonts w:ascii="Times New Roman" w:hAnsi="Times New Roman" w:cs="Times New Roman"/>
          <w:noProof/>
          <w:sz w:val="28"/>
          <w:lang w:val="ru-RU"/>
        </w:rPr>
        <w:drawing>
          <wp:inline distT="0" distB="0" distL="0" distR="0" wp14:anchorId="72E4C2A1" wp14:editId="4D0B9599">
            <wp:extent cx="6645910" cy="880110"/>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880110"/>
                    </a:xfrm>
                    <a:prstGeom prst="rect">
                      <a:avLst/>
                    </a:prstGeom>
                  </pic:spPr>
                </pic:pic>
              </a:graphicData>
            </a:graphic>
          </wp:inline>
        </w:drawing>
      </w:r>
    </w:p>
    <w:p w14:paraId="733C1ACD" w14:textId="77777777" w:rsidR="004850EB" w:rsidRDefault="004850EB" w:rsidP="004850EB">
      <w:pPr>
        <w:spacing w:line="360" w:lineRule="auto"/>
        <w:ind w:firstLine="567"/>
        <w:jc w:val="both"/>
        <w:rPr>
          <w:rFonts w:ascii="Times New Roman" w:hAnsi="Times New Roman" w:cs="Times New Roman"/>
          <w:sz w:val="28"/>
          <w:lang w:val="ru-RU"/>
        </w:rPr>
      </w:pPr>
    </w:p>
    <w:p w14:paraId="63DD11CC" w14:textId="77777777" w:rsidR="004850EB" w:rsidRPr="00073D2C"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val="ru-RU"/>
        </w:rPr>
        <w:lastRenderedPageBreak/>
        <w:drawing>
          <wp:inline distT="0" distB="0" distL="0" distR="0" wp14:anchorId="5076E9C5" wp14:editId="7CF30693">
            <wp:extent cx="6645910" cy="45491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549140"/>
                    </a:xfrm>
                    <a:prstGeom prst="rect">
                      <a:avLst/>
                    </a:prstGeom>
                  </pic:spPr>
                </pic:pic>
              </a:graphicData>
            </a:graphic>
          </wp:inline>
        </w:drawing>
      </w:r>
    </w:p>
    <w:p w14:paraId="667C7B76" w14:textId="3300AB88" w:rsidR="004850EB" w:rsidRPr="00740E55" w:rsidRDefault="004850EB" w:rsidP="004850EB">
      <w:pPr>
        <w:spacing w:line="360" w:lineRule="auto"/>
        <w:ind w:firstLine="567"/>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val="ru-RU"/>
        </w:rPr>
        <w:drawing>
          <wp:inline distT="0" distB="0" distL="0" distR="0" wp14:anchorId="125037B5" wp14:editId="2A75C970">
            <wp:extent cx="6645910" cy="3045460"/>
            <wp:effectExtent l="0" t="0" r="254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045460"/>
                    </a:xfrm>
                    <a:prstGeom prst="rect">
                      <a:avLst/>
                    </a:prstGeom>
                  </pic:spPr>
                </pic:pic>
              </a:graphicData>
            </a:graphic>
          </wp:inline>
        </w:drawing>
      </w: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6" w:name="_Toc43228590"/>
      <w:r w:rsidRPr="00740E55">
        <w:rPr>
          <w:rFonts w:ascii="Times New Roman" w:hAnsi="Times New Roman" w:cs="Times New Roman"/>
          <w:sz w:val="28"/>
        </w:rPr>
        <w:lastRenderedPageBreak/>
        <w:t>57. Навести класифікацію архітектур програмного забезпечення.</w:t>
      </w:r>
      <w:bookmarkEnd w:id="26"/>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підзадач, і, відповідно, змінювати тільки ті компоненти, що відповідають за вирішення цих підзадач.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підзадачі.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краще </w:t>
      </w:r>
      <w:r w:rsidRPr="00CF2530">
        <w:rPr>
          <w:rFonts w:ascii="Times New Roman" w:hAnsi="Times New Roman" w:cs="Times New Roman"/>
          <w:sz w:val="28"/>
        </w:rPr>
        <w:lastRenderedPageBreak/>
        <w:t xml:space="preserve">використовувати різноматітні способи вирішення однієї і тієї ж задачі в різних компонентах. </w:t>
      </w:r>
    </w:p>
    <w:p w14:paraId="20B19581"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Recommended Practice for Software Design Descriptions;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Recommended Practice for Architectural Description of Software-Intensive Systems.</w:t>
      </w:r>
    </w:p>
    <w:p w14:paraId="50E72924" w14:textId="77777777" w:rsidR="004850EB" w:rsidRDefault="004850EB" w:rsidP="00080D4D">
      <w:pPr>
        <w:spacing w:after="0" w:line="360" w:lineRule="auto"/>
        <w:ind w:firstLine="709"/>
        <w:jc w:val="both"/>
        <w:rPr>
          <w:rFonts w:ascii="Times New Roman" w:hAnsi="Times New Roman" w:cs="Times New Roman"/>
          <w:sz w:val="28"/>
        </w:rPr>
      </w:pPr>
    </w:p>
    <w:p w14:paraId="6AE00185" w14:textId="77777777" w:rsidR="004850EB" w:rsidRDefault="004850EB" w:rsidP="00080D4D">
      <w:pPr>
        <w:spacing w:after="0" w:line="360" w:lineRule="auto"/>
        <w:ind w:firstLine="709"/>
        <w:jc w:val="both"/>
        <w:rPr>
          <w:rFonts w:ascii="Times New Roman" w:hAnsi="Times New Roman" w:cs="Times New Roman"/>
          <w:sz w:val="28"/>
        </w:rPr>
      </w:pPr>
    </w:p>
    <w:p w14:paraId="64836D45" w14:textId="77777777" w:rsidR="004850EB" w:rsidRDefault="004850EB" w:rsidP="004850EB">
      <w:pPr>
        <w:spacing w:after="0" w:line="360" w:lineRule="auto"/>
        <w:ind w:firstLine="709"/>
        <w:jc w:val="both"/>
        <w:rPr>
          <w:rFonts w:ascii="Times New Roman" w:hAnsi="Times New Roman" w:cs="Times New Roman"/>
          <w:sz w:val="28"/>
        </w:rPr>
      </w:pPr>
      <w:r>
        <w:rPr>
          <w:rFonts w:ascii="Times New Roman" w:hAnsi="Times New Roman" w:cs="Times New Roman"/>
          <w:sz w:val="28"/>
        </w:rPr>
        <w:t>В лекції :</w:t>
      </w:r>
    </w:p>
    <w:p w14:paraId="2BA48117" w14:textId="77777777" w:rsidR="004850EB" w:rsidRDefault="004850EB" w:rsidP="004850EB">
      <w:pPr>
        <w:spacing w:after="0" w:line="360" w:lineRule="auto"/>
        <w:ind w:firstLine="709"/>
        <w:jc w:val="both"/>
        <w:rPr>
          <w:rFonts w:ascii="Times New Roman" w:hAnsi="Times New Roman" w:cs="Times New Roman"/>
          <w:sz w:val="28"/>
        </w:rPr>
      </w:pPr>
    </w:p>
    <w:p w14:paraId="60F91629" w14:textId="77777777" w:rsidR="004850EB" w:rsidRDefault="004850EB" w:rsidP="004850EB">
      <w:pPr>
        <w:spacing w:line="360" w:lineRule="auto"/>
        <w:ind w:firstLine="567"/>
        <w:jc w:val="both"/>
        <w:rPr>
          <w:rFonts w:ascii="Times New Roman" w:hAnsi="Times New Roman" w:cs="Times New Roman"/>
          <w:sz w:val="28"/>
        </w:rPr>
      </w:pPr>
      <w:r>
        <w:rPr>
          <w:rFonts w:ascii="Times New Roman" w:hAnsi="Times New Roman" w:cs="Times New Roman"/>
          <w:sz w:val="28"/>
        </w:rPr>
        <w:t>Повтор 17</w:t>
      </w:r>
    </w:p>
    <w:p w14:paraId="4ED415AF" w14:textId="77777777" w:rsidR="004850EB" w:rsidRDefault="004850EB" w:rsidP="004850EB">
      <w:pPr>
        <w:spacing w:line="360" w:lineRule="auto"/>
        <w:ind w:firstLine="567"/>
        <w:jc w:val="both"/>
        <w:rPr>
          <w:rFonts w:ascii="Times New Roman" w:hAnsi="Times New Roman" w:cs="Times New Roman"/>
          <w:sz w:val="28"/>
        </w:rPr>
      </w:pPr>
    </w:p>
    <w:p w14:paraId="3950BEE7" w14:textId="77777777" w:rsidR="004850EB"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rPr>
        <w:lastRenderedPageBreak/>
        <w:drawing>
          <wp:inline distT="0" distB="0" distL="0" distR="0" wp14:anchorId="66FC5ECB" wp14:editId="7ACD6E0E">
            <wp:extent cx="6645910" cy="6226810"/>
            <wp:effectExtent l="0" t="0" r="254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6226810"/>
                    </a:xfrm>
                    <a:prstGeom prst="rect">
                      <a:avLst/>
                    </a:prstGeom>
                  </pic:spPr>
                </pic:pic>
              </a:graphicData>
            </a:graphic>
          </wp:inline>
        </w:drawing>
      </w:r>
    </w:p>
    <w:p w14:paraId="21F7E10C" w14:textId="76F9A6FC" w:rsidR="004850EB" w:rsidRPr="00740E55" w:rsidRDefault="004850EB" w:rsidP="004850EB">
      <w:pPr>
        <w:spacing w:line="360" w:lineRule="auto"/>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rPr>
        <w:drawing>
          <wp:inline distT="0" distB="0" distL="0" distR="0" wp14:anchorId="360406E6" wp14:editId="53896A1D">
            <wp:extent cx="6645910" cy="1899920"/>
            <wp:effectExtent l="0" t="0" r="254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899920"/>
                    </a:xfrm>
                    <a:prstGeom prst="rect">
                      <a:avLst/>
                    </a:prstGeom>
                  </pic:spPr>
                </pic:pic>
              </a:graphicData>
            </a:graphic>
          </wp:inline>
        </w:drawing>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7" w:name="_Toc43228591"/>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7"/>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void рахунок( void ) і boolean печатьСчетов( String типСчета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ПостійнийЗамовник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8" w:name="_Toc43228592"/>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8"/>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Інфраструктурні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r w:rsidRPr="00A327BB">
        <w:rPr>
          <w:rFonts w:ascii="Times New Roman" w:eastAsia="Times New Roman" w:hAnsi="Times New Roman" w:cs="Times New Roman"/>
          <w:color w:val="333333"/>
          <w:sz w:val="28"/>
          <w:szCs w:val="28"/>
          <w:lang w:val="en-US"/>
        </w:rPr>
        <w:t>nfrastructure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спрощують процес розробки інфраструктурних елементів, застосовуються усередині організації й не продаються.</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проміжного програмного забезпечення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ddleware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вбудовування додатків і компонентів.</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орієнтовані на додатки, використовуються для підтримки систем, орієнтованих на роботу з кінцевими користувачами в конкретній предметній області.</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відповідності зі стандартом КОЛЕС 42010 архітектурний фреймворк визначається як «сукупність угод, принципів і практик, які використовуються для опису архітектур і прийнятих відповідно деякому предметному домену й (або) у співтоваристві фахівців (зацікавлених осіб)». Архітектурний фреймворк містить у собі опис зацікавлених осіб, типові проблеми предметної області, архітектурні точки зору й методи їхньої інтеграції.</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Фреймворки, використовувані за принципом білого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tecture</w:t>
      </w:r>
      <w:r w:rsidRPr="00A327BB">
        <w:rPr>
          <w:rFonts w:ascii="Times New Roman" w:eastAsia="Times New Roman" w:hAnsi="Times New Roman" w:cs="Times New Roman"/>
          <w:color w:val="333333"/>
          <w:sz w:val="28"/>
          <w:szCs w:val="28"/>
          <w:lang w:val="ru-RU"/>
        </w:rPr>
        <w:t>-</w:t>
      </w:r>
      <w:r w:rsidRPr="00A327BB">
        <w:rPr>
          <w:rFonts w:ascii="Times New Roman" w:eastAsia="Times New Roman" w:hAnsi="Times New Roman" w:cs="Times New Roman"/>
          <w:color w:val="333333"/>
          <w:sz w:val="28"/>
          <w:szCs w:val="28"/>
          <w:lang w:val="en-US"/>
        </w:rPr>
        <w:t>dr</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veng</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застосовують методи спадкування й динамічного зв’язування для формування основних елементів додатка. Такі фреймворки визначаються через інтерфейси об’єктів, що додають у систему. Для роботи з ними необхідна докладна інформація про класи, розширення яких необхідно.</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що функціонують за принципом чорного ящика, також називають фреймворками, керованими даними. Основними механізмами формування додатків, у цьому випадку, виступають композиція й параметризація, при цьому функціональність забезпечується додаванням додаткових компонентів. Слід зазначити, що процес використання фреймворків, що працюють за принципом чорного ящика простіше, ніж працюючих за принципом білого ящика, однак їхня розробка складніше.</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На практиці застосовують підхід сірого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що є комбінацією обох підходів.</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додатків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надають функціонал по реалізації типових додатків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І, бази даних і т.д).</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домену (</w:t>
      </w:r>
      <w:r w:rsidRPr="00A327BB">
        <w:rPr>
          <w:rFonts w:ascii="Times New Roman" w:eastAsia="Times New Roman" w:hAnsi="Times New Roman" w:cs="Times New Roman"/>
          <w:color w:val="333333"/>
          <w:sz w:val="28"/>
          <w:szCs w:val="28"/>
          <w:lang w:val="en-US"/>
        </w:rPr>
        <w:t>Doma</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створення додатків у певній предметній області. Їхня класифікація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М’які фреймворки мають на увазі можливість власного настроювання для вирішення конкретного завдання, у той час як тверді – ні.</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Допоміжні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рішення приватних завдань.</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світі існує величезна кількість різних фреймворків. Як приклади можна виділити п’ять найбільш відомих:</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r>
        <w:rPr>
          <w:rFonts w:ascii="Times New Roman" w:hAnsi="Times New Roman" w:cs="Times New Roman"/>
          <w:b/>
          <w:bCs/>
          <w:sz w:val="28"/>
          <w:lang w:val="ru-RU"/>
        </w:rPr>
        <w:t>Лекція:</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Java,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Java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Java Windowing Toolkit {awt): замість того щоб модифікувати awt, ми створюємо класи графічного інтерфейсу користувача, які успадковані від awt або агрегують об'єкти awt як атрибути. Існує думка, що каркаси слід створювати тільки в тому випадку, якщо вони, так само як і Java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Персонажвстречи, Ігравстреча, Контакт, Окноконтакта. Внешнійперсонаж, Персонажігрока і Окнохарактерістікигрока).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Персонажвстречи, використовуючий Персонаж і що містить класи для персонажів класу Ігравстреча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9" w:name="_Toc43228593"/>
      <w:r w:rsidRPr="00740E55">
        <w:rPr>
          <w:rFonts w:ascii="Times New Roman" w:hAnsi="Times New Roman" w:cs="Times New Roman"/>
          <w:sz w:val="28"/>
        </w:rPr>
        <w:lastRenderedPageBreak/>
        <w:t>60. Обґрунтувати використання детальних діаграм потоків даних.</w:t>
      </w:r>
      <w:bookmarkEnd w:id="29"/>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getDeposit()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розкриттів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30" w:name="_Toc43228594"/>
      <w:r w:rsidRPr="00740E55">
        <w:rPr>
          <w:rFonts w:ascii="Times New Roman" w:hAnsi="Times New Roman" w:cs="Times New Roman"/>
          <w:sz w:val="28"/>
        </w:rPr>
        <w:lastRenderedPageBreak/>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bookmarkEnd w:id="30"/>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 це поведінковий патерн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Видавець</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володіє внутрішнім станом, зміни якого цікаво відслідковувати підписникам. Видавець містить механізм підписки: список підписників та методи підписки/відписки.</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Коли внутрішній стан видавця змінюється, він сповіщає своїх підписників. Для цього видавець проходиться за списком підписників і викликає їхній метод сповіщення, який описаний в загальному інтерфейсі підписників.</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r w:rsidRPr="009F3442">
        <w:rPr>
          <w:rFonts w:ascii="Times New Roman" w:eastAsia="Times New Roman" w:hAnsi="Times New Roman" w:cs="Times New Roman"/>
          <w:sz w:val="28"/>
          <w:szCs w:val="28"/>
          <w:lang w:val="ru-RU"/>
        </w:rPr>
        <w:t>Підписник</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визначає інтерфейс, яким користується видавець для надсилання сповіщень. </w:t>
      </w:r>
      <w:r w:rsidRPr="009F3442">
        <w:rPr>
          <w:rFonts w:ascii="Times New Roman" w:eastAsia="Times New Roman" w:hAnsi="Times New Roman" w:cs="Times New Roman"/>
          <w:sz w:val="28"/>
          <w:szCs w:val="28"/>
          <w:lang w:val="en-US"/>
        </w:rPr>
        <w:t>Здебільшого для цього досить одного методу.</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Конкретні підписники</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виконують щось у відповідь на сповіщення, яке надійшло від видавця. Ці класи мають дотримуватися загального інтерфейсу, щоб видавець не залежав від конкретних класів підписників.</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lastRenderedPageBreak/>
        <w:t>Після отримання сповіщення підписнику необхідно отримати оновлений стан видавця. Видавець може передати цей стан через параметри методу сповіщення. Більш гнучкий варіант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передавати через параметри весь об’єкт видавця, щоб підписник міг сам отримати необхідні дані. Як варіант, підписник може постійно зберігати посилання на об’єкт видавця, переданий йому через конструктор.</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Клієнт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створює об’єкти видавців і підписників, а потім реєструє підписників на оновлення у видавцях.</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D93D94" w:rsidRDefault="00080D4D" w:rsidP="00080D4D">
      <w:pPr>
        <w:spacing w:after="0" w:line="360" w:lineRule="auto"/>
        <w:ind w:firstLine="709"/>
        <w:jc w:val="both"/>
        <w:rPr>
          <w:rFonts w:ascii="Times New Roman" w:hAnsi="Times New Roman" w:cs="Times New Roman"/>
          <w:b/>
          <w:bCs/>
          <w:sz w:val="28"/>
          <w:szCs w:val="28"/>
        </w:rPr>
      </w:pPr>
      <w:r w:rsidRPr="00D93D94">
        <w:rPr>
          <w:rFonts w:ascii="Times New Roman" w:hAnsi="Times New Roman" w:cs="Times New Roman"/>
          <w:b/>
          <w:bCs/>
          <w:sz w:val="28"/>
          <w:szCs w:val="28"/>
        </w:rPr>
        <w:t>Якщо після зміни стану одного об’єкта потрібно щось зробити в інших, але ви не знаєте наперед, які саме об’єкти мають відреагувати.</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Описана проблема може виникнути при розробленні бібліотек користувацього інтерфейсу, якщо вам необхідно надати можливість стороннім класам реагувати на кліки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Патерн Спостерігач надає змогу будь-якому об’єкту з інтерфейсом підписника зареєструватися для отримання сповіщень про події, що трапляються в об’єктах-видавцях.</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r w:rsidRPr="00E67D3C">
        <w:rPr>
          <w:rFonts w:ascii="Times New Roman" w:hAnsi="Times New Roman" w:cs="Times New Roman"/>
          <w:b/>
          <w:bCs/>
          <w:sz w:val="28"/>
          <w:szCs w:val="28"/>
          <w:lang w:val="ru-RU"/>
        </w:rPr>
        <w:t>Якщо одні об’єкти мають спостерігати за іншими, але тільки у визначених випадках.</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Видавці ведуть динамічні списки. Усі спостерігачі можуть підписуватися або відписуватися від отримання сповіщень безпосередньо під час виконання програми.</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Видавці не залежать від конкретних класів підписників і навпаки.</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 можете підписувати і відписувати одержувачів «на льоту».</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Реалізує </w:t>
      </w:r>
      <w:r w:rsidRPr="00E67D3C">
        <w:rPr>
          <w:rFonts w:ascii="Times New Roman" w:eastAsia="Times New Roman" w:hAnsi="Times New Roman" w:cs="Times New Roman"/>
          <w:i/>
          <w:iCs/>
          <w:color w:val="444444"/>
          <w:sz w:val="28"/>
          <w:szCs w:val="28"/>
          <w:lang w:val="en-US"/>
        </w:rPr>
        <w:t>принцип відкритості/закритості</w:t>
      </w:r>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Підписники сповіщуються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31" w:name="_Toc43228595"/>
      <w:r w:rsidRPr="00740E55">
        <w:rPr>
          <w:rFonts w:ascii="Times New Roman" w:hAnsi="Times New Roman" w:cs="Times New Roman"/>
          <w:sz w:val="28"/>
        </w:rPr>
        <w:lastRenderedPageBreak/>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bookmarkEnd w:id="31"/>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Команда — це поведінковий патерн проектування, який перетворює запити на об’єкти, дозволяючи передавати їх як аргументи під час виклику методів, ставити запити в чергу, логувати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Відправник</w:t>
      </w:r>
      <w:r w:rsidRPr="00894809">
        <w:rPr>
          <w:sz w:val="28"/>
          <w:szCs w:val="28"/>
        </w:rPr>
        <w:t> зберігає посилання на об’єкт команди та звертається до нього, коли потрібно виконати якусь дію. Відправник працює з командами тільки через їхній загальний інтерфейс. Він не знає, яку конкретно команду використовує, оскільки отримує готовий об’єкт команди від клієнта.</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описує інтерфейс, спільний для всіх конкретних команд. Зазвичай тут описується лише один метод запуску команди.</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Конкретні команди</w:t>
      </w:r>
      <w:r w:rsidRPr="00894809">
        <w:rPr>
          <w:sz w:val="28"/>
          <w:szCs w:val="28"/>
        </w:rPr>
        <w:t> реалізують різні запити, дотримуючись загального інтерфейсу команд. Як правило, команда не робить всю роботу самостійно, а лише передає виклик одержувачу, яким виступає один з об’єктів бізнес-логіки.</w:t>
      </w:r>
    </w:p>
    <w:p w14:paraId="46A2519F" w14:textId="77777777" w:rsidR="00894809" w:rsidRPr="00894809" w:rsidRDefault="00894809" w:rsidP="00894809">
      <w:pPr>
        <w:pStyle w:val="a5"/>
        <w:shd w:val="clear" w:color="auto" w:fill="FFFFFF"/>
        <w:spacing w:line="360" w:lineRule="auto"/>
        <w:ind w:left="720"/>
        <w:jc w:val="both"/>
        <w:rPr>
          <w:sz w:val="28"/>
          <w:szCs w:val="28"/>
        </w:rPr>
      </w:pPr>
      <w:r w:rsidRPr="00894809">
        <w:rPr>
          <w:sz w:val="28"/>
          <w:szCs w:val="28"/>
        </w:rPr>
        <w:lastRenderedPageBreak/>
        <w:t>Параметри, з якими команда звертається до одержувача, необхідно зберігати у вигляді полів. У більшості випадків об’єкти команд можна зробити незмінними, передаючи у них всі необхідні параметри тільки через конструктор.</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Одержувач</w:t>
      </w:r>
      <w:r w:rsidRPr="00894809">
        <w:rPr>
          <w:sz w:val="28"/>
          <w:szCs w:val="28"/>
        </w:rPr>
        <w:t> містить бізнес-логіку програми. У цій ролі може виступати практично будь-який об’єкт. Зазвичай, команди перенаправляють виклики одержувачам, але іноді, щоб спростити програму, ви можете позбутися від одержувачів, «зливши» їхній код у класи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створює об’єкти конкретних команд, передаючи до них усі необхідні параметри, серед яких можуть бути і посилання на об’єкти одержувачів. Після цього клієнт зв’язує об’єкти відправників зі створеними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ru-RU"/>
        </w:rPr>
        <w:t>Якщо ви хочете параметризувати об’єкти виконуваною дією.</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Команда перетворює операції на об’єкти, а об’єкти, у свою чергу, можна передавати, зберігати та взаємозаміняти всередині інших об’єктів.</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Скажімо, ви розробляєте бібліотеки графічного меню і хочете, щоб користувачі могли використовувати меню в різних програмах, не змінюючи кожного разу код ваших класів. Застосувавши патерн, користувачам не доведеться змінювати класи меню, замість цього вони будуть конфігурувати об’єкти меню різними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r w:rsidRPr="0011326B">
        <w:rPr>
          <w:rFonts w:ascii="Times New Roman" w:hAnsi="Times New Roman" w:cs="Times New Roman"/>
          <w:b/>
          <w:bCs/>
          <w:sz w:val="28"/>
          <w:lang w:val="ru-RU"/>
        </w:rPr>
        <w:t>Якщо ви хочете поставити операції в чергу, виконувати їх за розкладом або передавати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будь-які інші об’єкти, команди можна серіалізувати, тобто перетворити на рядок, щоб потім зберегти у файл або базу даних. Потім в будь-який зручний момент його можна дістати назад, знову перетворити на об’єкт команди та виконати. Так само команди можна передавати мережею, логувати або виконувати на віддаленому сервері.</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Pr>
          <w:rFonts w:ascii="Times New Roman" w:hAnsi="Times New Roman" w:cs="Times New Roman"/>
          <w:b/>
          <w:bCs/>
          <w:sz w:val="28"/>
          <w:lang w:val="ru-RU"/>
        </w:rPr>
        <w:t>Я</w:t>
      </w:r>
      <w:r w:rsidRPr="0011326B">
        <w:rPr>
          <w:rFonts w:ascii="Times New Roman" w:hAnsi="Times New Roman" w:cs="Times New Roman"/>
          <w:b/>
          <w:bCs/>
          <w:sz w:val="28"/>
          <w:lang w:val="ru-RU"/>
        </w:rPr>
        <w:t>кщо вам потрібна операція скасування.</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Головна річ, яка потрібна для того, щоб мати можливість скасовувати операції</w:t>
      </w:r>
      <w:r w:rsidRPr="0011326B">
        <w:rPr>
          <w:rFonts w:ascii="Times New Roman" w:hAnsi="Times New Roman" w:cs="Times New Roman"/>
          <w:sz w:val="28"/>
          <w:lang w:val="en-US"/>
        </w:rPr>
        <w:t> </w:t>
      </w:r>
      <w:r w:rsidRPr="0011326B">
        <w:rPr>
          <w:rFonts w:ascii="Times New Roman" w:hAnsi="Times New Roman" w:cs="Times New Roman"/>
          <w:sz w:val="28"/>
          <w:lang w:val="ru-RU"/>
        </w:rPr>
        <w:t>— це зберігання історії. Серед багатьох способів реалізації цієї можливості патерн Команда є, мабуть, найпопулярнішим.</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 xml:space="preserve">Історія команд виглядає як стек, до якого потрапляють усі виконані об’єкти команд. Кожна команда перед виконанням операції зберігає поточний стан об’єкта, з </w:t>
      </w:r>
      <w:r w:rsidRPr="0011326B">
        <w:rPr>
          <w:rFonts w:ascii="Times New Roman" w:hAnsi="Times New Roman" w:cs="Times New Roman"/>
          <w:sz w:val="28"/>
          <w:lang w:val="ru-RU"/>
        </w:rPr>
        <w:lastRenderedPageBreak/>
        <w:t>яким вона працюватиме. Після виконання операції копія команди потрапляє до стеку історії, продовжуючи нести у собі збережений стан об’єкта. Якщо знадобиться скасування, програма візьме останню команду з історії та відновить збережений у ній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Цей спосіб має дві особливості. По-перше, точний стан об’єктів не дуже просто зберегти, адже його частина може бути приватною. Вирішити це можна за допомогою патерна</w:t>
      </w:r>
      <w:r w:rsidRPr="0011326B">
        <w:rPr>
          <w:rFonts w:ascii="Times New Roman" w:hAnsi="Times New Roman" w:cs="Times New Roman"/>
          <w:sz w:val="28"/>
          <w:lang w:val="en-US"/>
        </w:rPr>
        <w:t> </w:t>
      </w:r>
      <w:hyperlink r:id="rId88" w:history="1">
        <w:r w:rsidRPr="0011326B">
          <w:rPr>
            <w:rStyle w:val="a7"/>
            <w:rFonts w:ascii="Times New Roman" w:hAnsi="Times New Roman" w:cs="Times New Roman"/>
            <w:b/>
            <w:bCs/>
            <w:sz w:val="28"/>
            <w:lang w:val="ru-RU"/>
          </w:rPr>
          <w:t>Знімок</w:t>
        </w:r>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По-друге, копії стану можуть займати досить багато оперативної пам’яті. Тому іноді можна вдатися до альтернативної реалізації, тобто замість відновлення старого стану, команда виконає зворотню дію. Недолік цього способу у складності (іноді неможливості) реалізації зворотньої дії.</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просте скасування і повтор операцій.</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відкладений запуск операцій.</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збирати складні команди з простих.</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Реалізує </w:t>
      </w:r>
      <w:r w:rsidRPr="0011326B">
        <w:rPr>
          <w:rFonts w:ascii="Times New Roman" w:hAnsi="Times New Roman" w:cs="Times New Roman"/>
          <w:i/>
          <w:iCs/>
          <w:sz w:val="28"/>
          <w:lang w:val="en-US"/>
        </w:rPr>
        <w:t>принцип відкритості/закритості</w:t>
      </w:r>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32" w:name="_Toc43228596"/>
      <w:r w:rsidRPr="00740E55">
        <w:rPr>
          <w:rFonts w:ascii="Times New Roman" w:hAnsi="Times New Roman" w:cs="Times New Roman"/>
          <w:sz w:val="28"/>
        </w:rPr>
        <w:lastRenderedPageBreak/>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bookmarkEnd w:id="32"/>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r w:rsidRPr="00941BEC">
        <w:rPr>
          <w:rStyle w:val="a4"/>
          <w:color w:val="444444"/>
          <w:sz w:val="28"/>
          <w:szCs w:val="28"/>
          <w:lang w:val="uk-UA"/>
        </w:rPr>
        <w:t>Ітератор</w:t>
      </w:r>
      <w:r w:rsidRPr="00941BEC">
        <w:rPr>
          <w:color w:val="444444"/>
          <w:sz w:val="28"/>
          <w:szCs w:val="28"/>
        </w:rPr>
        <w:t> </w:t>
      </w:r>
      <w:r w:rsidRPr="00941BEC">
        <w:rPr>
          <w:color w:val="444444"/>
          <w:sz w:val="28"/>
          <w:szCs w:val="28"/>
          <w:lang w:val="uk-UA"/>
        </w:rPr>
        <w:t>— це поведінковий патерн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Ітератор</w:t>
      </w:r>
      <w:r w:rsidRPr="00894809">
        <w:rPr>
          <w:sz w:val="28"/>
          <w:szCs w:val="28"/>
        </w:rPr>
        <w:t> описує інтерфейс для доступу та обходу елементів колекцій.</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Конкретний ітератор</w:t>
      </w:r>
      <w:r w:rsidRPr="00894809">
        <w:rPr>
          <w:sz w:val="28"/>
          <w:szCs w:val="28"/>
        </w:rPr>
        <w:t> реалізує алгоритм обходу якоїсь конкретної колекції. Об’єкт ітератора повинен сам відстежувати поточну позицію при обході колекції, щоб окремі ітератори могли обходити одну і ту саму колекцію незалежно.</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Колекція</w:t>
      </w:r>
      <w:r w:rsidRPr="00894809">
        <w:rPr>
          <w:sz w:val="28"/>
          <w:szCs w:val="28"/>
        </w:rPr>
        <w:t> описує інтерфейс отримання ітератора з колекції. Як ми вже говорили, колекції не завжди є списком. Це може бути і база даних, і віддалене API, і навіть дерево </w:t>
      </w:r>
      <w:hyperlink r:id="rId90" w:history="1">
        <w:r w:rsidRPr="00894809">
          <w:rPr>
            <w:rStyle w:val="a7"/>
            <w:color w:val="auto"/>
            <w:sz w:val="28"/>
            <w:szCs w:val="28"/>
            <w:u w:val="none"/>
          </w:rPr>
          <w:t>Компонувальника</w:t>
        </w:r>
      </w:hyperlink>
      <w:r w:rsidRPr="00894809">
        <w:rPr>
          <w:sz w:val="28"/>
          <w:szCs w:val="28"/>
        </w:rPr>
        <w:t>. Тому сама колекція може створювати ітератори, оскільки вона знає, які саме ітератори здатні з нею працювати.</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Конкретна колекція</w:t>
      </w:r>
      <w:r w:rsidRPr="00894809">
        <w:rPr>
          <w:sz w:val="28"/>
          <w:szCs w:val="28"/>
        </w:rPr>
        <w:t> повертає новий екземпляр певного конкретного ітератора, зв’язавши його з поточним об’єктом колекції. Зверніть увагу на те, що сигнатура методу повертає інтерфейс ітератора. Це дозволяє клієнтові не залежати від конкретних класів ітераторів.</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працює з усіма об’єктами через інтерфейси колекції та ітератора. Через це клієнтський код не залежить від конкретних класів, що дозволяє застосовувати різні ітератори, не змінюючи існуючого коду програми.</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r w:rsidRPr="00941BEC">
        <w:rPr>
          <w:i/>
          <w:iCs/>
          <w:color w:val="444444"/>
          <w:sz w:val="28"/>
          <w:szCs w:val="28"/>
          <w:highlight w:val="yellow"/>
        </w:rPr>
        <w:t>Застосування</w:t>
      </w:r>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у вас є складна структура даних, і ви хочете приховати від клієнта деталі її реалізації (з питань складності або безпеки).</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надає клієнтові лише кілька простих методів перебору елементів колекції. Це не тільки спрощує доступ до колекції, але й захищає її від необережних або злочинних дій.</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потрібно мати кілька варіантів обходу однієї і тієї самої структури даних.</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Нетривіальні алгоритми обходу структури даних можуть мати досить об’ємний код. Цей код буде захаращувати все навкруги</w:t>
      </w: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чи то самий клас колекції, чи частина бізнес-логіки програми. Застосувавши ітератор, ви можете виділити код обходу структури даних в окремий клас, спростивши підтримку решти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хочеться мати єдиний інтерфейс обходу різних структур даних.</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дозволяє винести реалізації різних варіантів обходу в підкласи. Це дозволить легко взаємозаміняти об’єкти ітераторів в залежності від того, з якою структурою даних доводиться працювати.</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r w:rsidRPr="00941BEC">
        <w:rPr>
          <w:rFonts w:ascii="Times New Roman" w:eastAsia="Times New Roman" w:hAnsi="Times New Roman" w:cs="Times New Roman"/>
          <w:i/>
          <w:iCs/>
          <w:color w:val="444444"/>
          <w:sz w:val="28"/>
          <w:szCs w:val="28"/>
          <w:highlight w:val="yellow"/>
          <w:lang w:val="ru-RU"/>
        </w:rPr>
        <w:t>Переваги</w:t>
      </w:r>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33" w:name="_Toc43228597"/>
      <w:r w:rsidRPr="004D2D69">
        <w:rPr>
          <w:color w:val="auto"/>
        </w:rPr>
        <w:lastRenderedPageBreak/>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bookmarkEnd w:id="33"/>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патерн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В якості стандартного застосування даного патерну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накладно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т.д.).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Патерн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патерні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Flyweight: визначає інтерфейс, через який пристосуванці-розділювані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r w:rsidRPr="00740E55">
        <w:rPr>
          <w:rFonts w:ascii="Times New Roman" w:hAnsi="Times New Roman" w:cs="Times New Roman"/>
          <w:sz w:val="28"/>
        </w:rPr>
        <w:t>ConcreteFlyweight: конкретний клас поділяється пристосуванця. Реалізує інтерфейс, оголошений в типі Flyweight,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UnsharedConcreteFlyweight: ще одна конкретна реалізація інтерфейсу, визначеного в типі Flyweight,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FlyweightFactory: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Hashtable,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небагатьох недоліків даного патерну.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r w:rsidRPr="005D7F7B">
        <w:rPr>
          <w:rFonts w:ascii="Times New Roman" w:hAnsi="Times New Roman" w:cs="Times New Roman"/>
          <w:sz w:val="28"/>
        </w:rPr>
        <w:t>Client: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патерн</w:t>
      </w:r>
      <w:r>
        <w:rPr>
          <w:rFonts w:ascii="Times New Roman" w:hAnsi="Times New Roman" w:cs="Times New Roman"/>
          <w:sz w:val="28"/>
        </w:rPr>
        <w:t>у</w:t>
      </w:r>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патерн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34" w:name="_Toc43228598"/>
      <w:r w:rsidRPr="004D2D69">
        <w:rPr>
          <w:color w:val="auto"/>
        </w:rPr>
        <w:lastRenderedPageBreak/>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Міст — це структурний патерн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Якщо говорити про реальні програми, то абстракцією може виступати графічний інтерфейс програми (GUI), а реалізацією — низькорівневий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eastAsia="uk-UA"/>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клас потрібно розширювати в двох незалежних площинах.</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Міст пропонує виділити одну з таких площин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35" w:name="_Toc43228599"/>
      <w:r w:rsidRPr="004D2D69">
        <w:rPr>
          <w:color w:val="auto"/>
        </w:rPr>
        <w:lastRenderedPageBreak/>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eastAsia="uk-UA"/>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Логування запитів (логуючий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Кешування об’єктів («розумне» посилання). Коли потрібно кешувати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6" w:name="_Toc43228600"/>
      <w:r w:rsidRPr="004D2D69">
        <w:rPr>
          <w:color w:val="auto"/>
        </w:rPr>
        <w:lastRenderedPageBreak/>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Декоратор — це структурний патерн проектування, що дає змогу динамічно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динамічно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eastAsia="uk-UA"/>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У багатьох мовах програмування є ключове слово final,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7" w:name="_Toc43228601"/>
      <w:r w:rsidRPr="004D2D69">
        <w:rPr>
          <w:color w:val="auto"/>
        </w:rPr>
        <w:lastRenderedPageBreak/>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 це структурний патерн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eastAsia="uk-UA"/>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Застосування</w:t>
      </w:r>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ви хочете використати сторонній клас, але його інтерфейс не відповідає решті кодів програми.</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Адаптер дозволяє створити об’єкт-прокладку, який перетворюватиме виклики програми у формат, зрозумілий сторонньому класу.</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вам потрібно використати декілька існуючих підкласів, але в них не вистачає якої-небудь спільної функціональності, а розширити суперклас ви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Ви могли б створити ще один рівень підкласів та додати до них забраклу функціональність. Але при цьому доведеться дублювати один і той самий код в обох гілках підкласів.</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8" w:name="_Toc43228602"/>
      <w:r w:rsidRPr="004D2D69">
        <w:rPr>
          <w:color w:val="auto"/>
        </w:rPr>
        <w:lastRenderedPageBreak/>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GRASP (General Responsibility Assignment Software Patterns)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GRASP-патерни,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т.п.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т.п.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eastAsia="uk-UA"/>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High Cohesion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39" w:name="_Toc43228603"/>
      <w:r w:rsidRPr="004D2D69">
        <w:rPr>
          <w:color w:val="auto"/>
        </w:rPr>
        <w:lastRenderedPageBreak/>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(Low Coupling) і високе зачеплення (High Cohesion)</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сфокусованості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Прикладом гарного дизайну системи може служити набір утиліт GNU Binutils для Linux.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спонукає вас призначити відповідальність так, щоб її розміщення не збільшувало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до рівня, який призводить до негативних результатів, які може дати високе зчеплення.</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підтримує конструкцію класів, які є більш незалежними, що знижує вплив змін.</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r>
        <w:rPr>
          <w:rFonts w:ascii="Times New Roman" w:hAnsi="Times New Roman" w:cs="Times New Roman"/>
          <w:sz w:val="28"/>
          <w:lang w:val="ru-RU"/>
        </w:rPr>
        <w:t xml:space="preserve"> </w:t>
      </w:r>
      <w:r w:rsidRPr="000B3FD7">
        <w:rPr>
          <w:rFonts w:ascii="Times New Roman" w:hAnsi="Times New Roman" w:cs="Times New Roman"/>
          <w:sz w:val="28"/>
          <w:lang w:val="ru-RU"/>
        </w:rPr>
        <w:t>це принцип, який слід враховувати при прийнятті всіх проектних рішень;</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Це оцінний принцип, який ви застосовуєте при оцінці всіх проектних рішень.</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eastAsia="uk-UA"/>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це структурний патерн проектування, який надає простий інтерфейс до складної системи класів, бібліотеки або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надає швидкий доступ до певної функціональності підсистеми. Він «знає», яким класам потрібно переадресувати запит, і які дані для цього потрібні.</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r w:rsidRPr="00DD3A1E">
        <w:rPr>
          <w:rFonts w:ascii="Times New Roman" w:eastAsia="Times New Roman" w:hAnsi="Times New Roman" w:cs="Times New Roman"/>
          <w:sz w:val="28"/>
          <w:szCs w:val="28"/>
          <w:lang w:val="ru-RU"/>
        </w:rPr>
        <w:t>Додатковий 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можна ввести, щоб не захаращувати єдиний фасад різнорідною функціональністю.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Складна підсистема</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має безліч різноманітних класів. Для того, щоб примусити усіх їх щось робити, потрібно знати подробиці влаштування підсистеми, порядок ініціалізації об’єктів та інші деталі.</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Класи підсистеми не знають про існування фасаду і працюють один з одним безпосередньо.</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lastRenderedPageBreak/>
        <w:t>Клієнт</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використовує фасад замість безпосередньої роботи з об’єктами складної підсистеми.</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Часто підсистеми ускладнюються в міру розвитку програми. Застосування більшості патернів призводить до появи менших класів, але у великій кількості. Таку підсистему простіше використовувати повторно, налаштовуючи її кожен раз під конкретні потреби, але, разом з тим, використовувати таку підсистему без налаштовування важче. Фасад пропонує певний вид системи за замовчуванням, який влаштовує більшість клієнтів.</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Якщо ви хочете розкласти підсистему на окремі рівні.</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Використовуйте фасади для визначення точок входу на кожен рівень підсистеми. Якщо підсистеми залежать одна від одної, тоді залежність можна спростити, дозволивши підсистемам обмінюватися інформацією тільки через фасади.</w:t>
      </w:r>
    </w:p>
    <w:p w14:paraId="051179E3" w14:textId="77777777" w:rsidR="00D17D78" w:rsidRDefault="00D17D78" w:rsidP="00D17D78">
      <w:pPr>
        <w:spacing w:line="360" w:lineRule="auto"/>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Основна перевага:</w:t>
      </w:r>
      <w:r>
        <w:rPr>
          <w:rFonts w:ascii="Times New Roman" w:hAnsi="Times New Roman" w:cs="Times New Roman"/>
          <w:sz w:val="28"/>
          <w:szCs w:val="28"/>
          <w:lang w:val="ru-RU"/>
        </w:rPr>
        <w:t xml:space="preserve"> ізолює клієнтів від компонентів складної підсистеми</w:t>
      </w:r>
    </w:p>
    <w:p w14:paraId="0A7DBBEE" w14:textId="77777777" w:rsidR="00D17D78" w:rsidRPr="00A77B0A" w:rsidRDefault="00D17D78" w:rsidP="00D17D78">
      <w:pPr>
        <w:spacing w:line="360" w:lineRule="auto"/>
        <w:jc w:val="both"/>
        <w:rPr>
          <w:rFonts w:ascii="Times New Roman" w:hAnsi="Times New Roman" w:cs="Times New Roman"/>
          <w:sz w:val="28"/>
          <w:szCs w:val="28"/>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фасад ризикує стати божественним об</w:t>
      </w:r>
      <w:r w:rsidRPr="00A77B0A">
        <w:rPr>
          <w:rFonts w:ascii="Times New Roman" w:hAnsi="Times New Roman" w:cs="Times New Roman"/>
          <w:sz w:val="28"/>
          <w:szCs w:val="28"/>
          <w:lang w:val="ru-RU"/>
        </w:rPr>
        <w:t>’</w:t>
      </w:r>
      <w:r>
        <w:rPr>
          <w:rFonts w:ascii="Times New Roman" w:hAnsi="Times New Roman" w:cs="Times New Roman"/>
          <w:sz w:val="28"/>
          <w:szCs w:val="28"/>
        </w:rPr>
        <w:t>єктом (антипатерн,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Компонувальник</w:t>
      </w:r>
      <w:r w:rsidRPr="00534044">
        <w:rPr>
          <w:rFonts w:ascii="Times New Roman" w:hAnsi="Times New Roman" w:cs="Times New Roman"/>
          <w:sz w:val="28"/>
          <w:szCs w:val="28"/>
          <w:lang w:val="ru-RU"/>
        </w:rPr>
        <w:t xml:space="preserve"> — це структурний патерн проектування, що дає змогу згрупувати декілька об’єктів у деревоподібну структуру, а потім працювати </w:t>
      </w:r>
      <w:r>
        <w:rPr>
          <w:rFonts w:ascii="Times New Roman" w:hAnsi="Times New Roman" w:cs="Times New Roman"/>
          <w:sz w:val="28"/>
          <w:szCs w:val="28"/>
          <w:lang w:val="ru-RU"/>
        </w:rPr>
        <w:t>і</w:t>
      </w:r>
      <w:r w:rsidRPr="00534044">
        <w:rPr>
          <w:rFonts w:ascii="Times New Roman" w:hAnsi="Times New Roman" w:cs="Times New Roman"/>
          <w:sz w:val="28"/>
          <w:szCs w:val="28"/>
          <w:lang w:val="ru-RU"/>
        </w:rPr>
        <w:t>з нею так, ніби це одиничний об’єкт.</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описує загальний інтерфейс для простих і складових компонентів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простий компонент дерева, який не має відгалужень. Класи листя міститимуть більшу частину корисного коду, тому що їм нікому передавати його виконання.</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(або</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складовий компонент дерева. Він містить набір дочірніх компонентів, але нічого не знає про їхні типи. Це можуть бути як прості компоненти-листя, так і інші компоненти-контейнери. Проте, це не проблема, якщо усі дочірні компоненти дотримуються єдиного інтерфейсу.</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Методи контейнера переадресовують основну роботу своїм дочірнім компонентам, хоча можуть додавати щось своє до результату.</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Клієнт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працює з деревом через загальний інтерфейс компонентів.</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Завдяки цьому, клієнту не важливо, що перед ним знаходиться</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простий чи складовий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Застосування:</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вам потрібно представити деревоподібну структуру об’єктів.</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Патерн Компонувальник пропонує зберігати в складових об’єктах посилання на інші прості або складові об’єкти. Вони, у свою чергу, теж можуть зберігати свої вкладені об’єкти і так далі. У підсумку, ви можете будувати складну деревоподібну структуру даних, використовуючи всього два основних різновида об’єктів.</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клієнти повинні однаково трактувати прості та складові об’єкти.</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Завдяки тому, що прості та складові об’єкти реалізують спільний інтерфейс, клієнту байдуже, з яким саме об’єктом він працюватиме.</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Переваги:</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Спрощує архітектуре клієнта при роботі зі складним деревом компонентів</w:t>
      </w:r>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Полегшує додавання нових видів компонентів</w:t>
      </w:r>
    </w:p>
    <w:p w14:paraId="7262585A" w14:textId="7301EDCC" w:rsidR="00D17D78" w:rsidRDefault="00D17D78" w:rsidP="00D17D78">
      <w:pPr>
        <w:spacing w:line="360" w:lineRule="auto"/>
        <w:jc w:val="both"/>
        <w:rPr>
          <w:rStyle w:val="a4"/>
          <w:rFonts w:ascii="Times New Roman" w:hAnsi="Times New Roman" w:cs="Times New Roman"/>
          <w:b w:val="0"/>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створює занадто загальний дизайн класів.</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інтерпертатор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діаграма що описує структуру шаблону проєктування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AbstractExpression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оголошує абстрактну операцію</w:t>
      </w:r>
      <w:r w:rsidRPr="00B80032">
        <w:rPr>
          <w:rFonts w:ascii="Times New Roman" w:eastAsia="Times New Roman" w:hAnsi="Times New Roman" w:cs="Times New Roman"/>
          <w:sz w:val="28"/>
          <w:szCs w:val="28"/>
        </w:rPr>
        <w:t> Interpret</w:t>
      </w:r>
      <w:r w:rsidRPr="00B80032">
        <w:rPr>
          <w:rFonts w:ascii="Times New Roman" w:eastAsia="Times New Roman" w:hAnsi="Times New Roman" w:cs="Times New Roman"/>
          <w:sz w:val="28"/>
          <w:szCs w:val="28"/>
          <w:lang w:val="ru-RU"/>
        </w:rPr>
        <w:t>, загальну для усіх вузлів у абстрактному синтаксичному дереві;</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TerminalExpression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для термінальних символів граматики;</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необхідний окремий екземпляр для кожного термінального символу у реченні;</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NonterminalExpression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по одному такому класу потребується для кожного граматичного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зберігає змінні екземпляру типу</w:t>
      </w:r>
      <w:r w:rsidRPr="00B80032">
        <w:rPr>
          <w:rFonts w:ascii="Times New Roman" w:eastAsia="Times New Roman" w:hAnsi="Times New Roman" w:cs="Times New Roman"/>
          <w:sz w:val="28"/>
          <w:szCs w:val="28"/>
        </w:rPr>
        <w:t> AbstractExpression </w:t>
      </w:r>
      <w:r w:rsidRPr="00B80032">
        <w:rPr>
          <w:rFonts w:ascii="Times New Roman" w:eastAsia="Times New Roman" w:hAnsi="Times New Roman" w:cs="Times New Roman"/>
          <w:sz w:val="28"/>
          <w:szCs w:val="28"/>
          <w:lang w:val="ru-RU"/>
        </w:rPr>
        <w:t>для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lastRenderedPageBreak/>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 xml:space="preserve">для нетермінальних символів граматики. </w:t>
      </w:r>
      <w:r w:rsidRPr="00B80032">
        <w:rPr>
          <w:rFonts w:ascii="Times New Roman" w:eastAsia="Times New Roman" w:hAnsi="Times New Roman" w:cs="Times New Roman"/>
          <w:sz w:val="28"/>
          <w:szCs w:val="28"/>
        </w:rPr>
        <w:t>Ця операція рекурсивно викликає себе для змінних, зберігаючих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Context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містить інформацію, глобальну по відношенню до інтерпретатору;</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Client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 xml:space="preserve">будує (або отримує у готовому вигляді) абстрактне синтаксичне дерево, репрезентуюче окреме речення мовою з даною граматикою. </w:t>
      </w:r>
      <w:r w:rsidRPr="00B80032">
        <w:rPr>
          <w:rFonts w:ascii="Times New Roman" w:eastAsia="Times New Roman" w:hAnsi="Times New Roman" w:cs="Times New Roman"/>
          <w:sz w:val="28"/>
          <w:szCs w:val="28"/>
        </w:rPr>
        <w:t>Дерево складено з екземплярів класів NonterminalExpression та TerminalExpression;</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Interpret.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Переваги:</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Граматику стає легко розширювати і змінювати, реалізації класів, що описують вузли абстрактного синтаксичного дерева схожі (легко кодуються).</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Можна легко змінювати спосіб обчислення виразів.</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Недоліки:</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r w:rsidRPr="006D6C2A">
        <w:rPr>
          <w:rFonts w:ascii="Times New Roman" w:hAnsi="Times New Roman" w:cs="Times New Roman"/>
          <w:sz w:val="28"/>
          <w:szCs w:val="28"/>
          <w:lang w:val="ru-RU"/>
        </w:rPr>
        <w:t xml:space="preserve"> граматики з великим числом правил важко.</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r w:rsidRPr="00D17D78">
        <w:rPr>
          <w:rFonts w:ascii="Times New Roman" w:hAnsi="Times New Roman" w:cs="Times New Roman"/>
          <w:sz w:val="28"/>
          <w:szCs w:val="28"/>
          <w:lang w:val="ru-RU"/>
        </w:rPr>
        <w:t>Рідко використовується, через свою специфіку</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r w:rsidRPr="00AF5F2B">
        <w:rPr>
          <w:rFonts w:ascii="Times New Roman" w:hAnsi="Times New Roman" w:cs="Times New Roman"/>
          <w:b/>
          <w:bCs/>
          <w:sz w:val="28"/>
          <w:szCs w:val="28"/>
          <w:lang w:val="ru-RU"/>
        </w:rPr>
        <w:t>Відвідувач</w:t>
      </w:r>
      <w:r w:rsidRPr="00AF5F2B">
        <w:rPr>
          <w:rFonts w:ascii="Times New Roman" w:hAnsi="Times New Roman" w:cs="Times New Roman"/>
          <w:sz w:val="28"/>
          <w:szCs w:val="28"/>
          <w:lang w:val="ru-RU"/>
        </w:rPr>
        <w:t xml:space="preserve"> — це поведінковий патерн проектування, що дає змогу додавати до програми нові операції, не змінюючи класи об’єктів, над якими ці операції можуть виконуватися.</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Відвідувач</w:t>
      </w:r>
      <w:r w:rsidRPr="009C0F91">
        <w:rPr>
          <w:sz w:val="28"/>
          <w:szCs w:val="28"/>
        </w:rPr>
        <w:t xml:space="preserve"> описує спільний для всіх типів відвідувачів інтерфейс. Він оголошує набір методів, що відрізняються типом вхідного параметра. Кожному класу конкретних елементів повинен підходити свій метод. В мовах, які підтримують </w:t>
      </w:r>
      <w:r w:rsidRPr="009C0F91">
        <w:rPr>
          <w:sz w:val="28"/>
          <w:szCs w:val="28"/>
        </w:rPr>
        <w:lastRenderedPageBreak/>
        <w:t>перевантаження методів, ці методи можуть мати однакові імена, але типи їхніх параметрів повинні відрізнятися.</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відвідувачі</w:t>
      </w:r>
      <w:r w:rsidRPr="00D17D78">
        <w:rPr>
          <w:sz w:val="28"/>
          <w:szCs w:val="28"/>
        </w:rPr>
        <w:t> реалізують</w:t>
      </w:r>
      <w:r w:rsidRPr="009C0F91">
        <w:rPr>
          <w:sz w:val="28"/>
          <w:szCs w:val="28"/>
        </w:rPr>
        <w:t xml:space="preserve"> якусь особливу поведінку для всіх типів елементів, які можна подати через методи інтерфейсу відвідувача.</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Елемент</w:t>
      </w:r>
      <w:r w:rsidRPr="009C0F91">
        <w:rPr>
          <w:sz w:val="28"/>
          <w:szCs w:val="28"/>
        </w:rPr>
        <w:t> описує метод </w:t>
      </w:r>
      <w:r w:rsidRPr="009C0F91">
        <w:rPr>
          <w:rStyle w:val="a6"/>
          <w:sz w:val="28"/>
          <w:szCs w:val="28"/>
        </w:rPr>
        <w:t>прийому</w:t>
      </w:r>
      <w:r w:rsidRPr="009C0F91">
        <w:rPr>
          <w:sz w:val="28"/>
          <w:szCs w:val="28"/>
        </w:rPr>
        <w:t> відвідувача. Цей метод повинен мати лише один параметр, оголошений з типом загального інтерфейсу відвідувачів.</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елементи</w:t>
      </w:r>
      <w:r w:rsidRPr="00D17D78">
        <w:rPr>
          <w:sz w:val="28"/>
          <w:szCs w:val="28"/>
        </w:rPr>
        <w:t> реалізують</w:t>
      </w:r>
      <w:r w:rsidRPr="009C0F91">
        <w:rPr>
          <w:sz w:val="28"/>
          <w:szCs w:val="28"/>
        </w:rPr>
        <w:t xml:space="preserve"> методи </w:t>
      </w:r>
      <w:r w:rsidRPr="009C0F91">
        <w:rPr>
          <w:rStyle w:val="a6"/>
          <w:sz w:val="28"/>
          <w:szCs w:val="28"/>
        </w:rPr>
        <w:t>приймання</w:t>
      </w:r>
      <w:r w:rsidRPr="009C0F91">
        <w:rPr>
          <w:sz w:val="28"/>
          <w:szCs w:val="28"/>
        </w:rPr>
        <w:t> відвідувача. Мета цього методу — викликати той метод відвідування, який відповідає типу цього елемента. Так відвідувач дізнається, з яким типом елементу він працює.</w:t>
      </w:r>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Клієнтом</w:t>
      </w:r>
      <w:r w:rsidRPr="009C0F91">
        <w:rPr>
          <w:sz w:val="28"/>
          <w:szCs w:val="28"/>
        </w:rPr>
        <w:t> зазвичай виступає колекція або складний складовий об’єкт, наприклад, дерево </w:t>
      </w:r>
      <w:hyperlink r:id="rId103" w:history="1">
        <w:r w:rsidRPr="00D17D78">
          <w:rPr>
            <w:rStyle w:val="a7"/>
            <w:color w:val="auto"/>
            <w:sz w:val="28"/>
            <w:szCs w:val="28"/>
          </w:rPr>
          <w:t>Компонувальника</w:t>
        </w:r>
      </w:hyperlink>
      <w:r w:rsidRPr="009C0F91">
        <w:rPr>
          <w:sz w:val="28"/>
          <w:szCs w:val="28"/>
        </w:rPr>
        <w:t>. Здебільшого, клієнт не прив’язаний до конкретних класів елементів, працюючи з ними через загальний інтерфейс елементів.</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Застосування</w:t>
      </w:r>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вам потрібно виконати якусь операцію над усіма елементами складної структури об’єктів, наприклад,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застосовувати одну і ту саму операцію до об’єктів різних класів.</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над об’єктами складної структури об’єктів потрібно виконувати деякі не пов’язані між собою операції, але ви не хочете «засмічувати» класи такими операціями.</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витягти споріднені операції з класів, що складають структуру об’єктів, помістивши їх до одного класу-відвідувача. Якщо структура об’єктів використовується в декількох програмах, то патерн дозволить кожній програмі мати тільки потрібні в ній операції.</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нова поведінка має сенс тільки для деяких класів з існуючої ієрархії.</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визначити поведінку тільки для цих класів, залишивши її порожньою для всіх інших.</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Переваги:</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lastRenderedPageBreak/>
        <w:t>Спрощує додавання операцій, працюючих зі складними структурами об’єктів.</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Об’єднує споріднені операції в одному класі.</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може накопичувати стан при обході структури елементів.</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Недоліки:</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Патерн невиправданий, якщо ієрархія елементів часто змінюється.</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Може призвести до порушення інкапсуляції елементів.</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Застосування</w:t>
      </w:r>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складно змінювати деякі класи через те, що вони мають величезну кількість хаотичних зв’язків з іншими класами.</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Посередник дозволяє розмістити усі ці зв’язки в одному класі. Після цього вам буде легше їх відрефакторити, зробити більш зрозумілими й гнучкими.</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ви не можете повторно використовувати клас, оскільки він залежить від безлічі інших класів.</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lastRenderedPageBreak/>
        <w:t>Після застосування патерна компоненти втрачають колишні зв’язки з іншими компонентами, а все їхнє спілкування відбувається опосередковано, через об’єкт посередника.</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доводиться створювати багато підкласів компонентів, щоб використовувати одні й ті самі компоненти в різних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Якщо раніше зміна відносин в одному компоненті могла призвести до лавини змін в усіх інших компонентах, то тепер вам достатньо створити підклас посередника та змінити в ньому зв’язки між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Переваги:</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Усуває залежності між компонентами, дозволяючи використовувати їх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Спрощує взаємодію між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Централізує керування в одному місці.</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Недолік:</w:t>
      </w:r>
      <w:r>
        <w:rPr>
          <w:rFonts w:ascii="Times New Roman" w:hAnsi="Times New Roman" w:cs="Times New Roman"/>
          <w:b/>
          <w:bCs/>
          <w:sz w:val="28"/>
          <w:szCs w:val="28"/>
          <w:lang w:val="ru-RU"/>
        </w:rPr>
        <w:t xml:space="preserve"> </w:t>
      </w:r>
      <w:r w:rsidRPr="008719EF">
        <w:rPr>
          <w:rFonts w:ascii="Times New Roman" w:hAnsi="Times New Roman" w:cs="Times New Roman"/>
          <w:sz w:val="28"/>
          <w:szCs w:val="28"/>
          <w:lang w:val="ru-RU"/>
        </w:rPr>
        <w:t>посередник може сильно «роздутися».</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це поведінковий патерн проектування, що дає змогу об’єктам змінювати поведінку в залежності від їхнього стану. Ззовні створюється враження, ніби змінився клас об’єкта.</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оже невиправдано ускладнити код, якщо станів мало, і вони рідко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r w:rsidRPr="00D115D0">
        <w:rPr>
          <w:rFonts w:ascii="Times New Roman" w:hAnsi="Times New Roman" w:cs="Times New Roman"/>
          <w:b/>
          <w:bCs/>
          <w:sz w:val="28"/>
          <w:szCs w:val="28"/>
          <w:lang w:val="ru-RU"/>
        </w:rPr>
        <w:t>Стратегія</w:t>
      </w:r>
      <w:r w:rsidRPr="00D115D0">
        <w:rPr>
          <w:rFonts w:ascii="Times New Roman" w:hAnsi="Times New Roman" w:cs="Times New Roman"/>
          <w:sz w:val="28"/>
          <w:szCs w:val="28"/>
          <w:lang w:val="ru-RU"/>
        </w:rPr>
        <w:t xml:space="preserve"> — це поведінковий патерн проектування, який визначає сімейство схожих алгоритмів і розміщує кожен з них у власному класі. Після цього алгоритми можна заміняти один на інший прямо під час виконання програми.</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Контекст зберігає посилання на об’єкт конкретної стратегії, працюючи з ним через загальний інтерфейс стратегій.</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Стратегія визначає інтерфейс, спільний для всіх варіацій алгоритму. Контекст використовує цей інтерфейс для виклику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Для контексту неважливо, яка саме варіація алгоритму буде обрана, оскільки всі вони мають однаковий інтерфейс.</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Конкретні стратегії реалізують різні варіації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Під час виконання програми контекст отримує виклики від клієнта й делегує їх об’єкту конкретної стратегії.</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lastRenderedPageBreak/>
        <w:t>Клієнт повинен створити об’єкт конкретної стратегії та передати його до конструктора контексту. Крім того, клієнт повинен мати можливість замінити стратегію на льоту, використовуючи сетер поля стратегії. Завдяки цьому, контекст не знатиме про те, яку саме стратегію зараз обрано.</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Застосування</w:t>
      </w:r>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вам потрібно використовувати різні варіації якого-небудь алгоритму всередині одного об’єкта.</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варіювати поведінку об’єкта під час виконання програми, підставляючи до нього різні об’єкти-поведінки (наприклад, що відрізняються балансом швидкості та споживання ресурсів).</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у вас є безліч схожих класів, які відрізняються лише деякою поведінкою</w:t>
      </w:r>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відокремити поведінку, що відрізняється, у власну ієрархію класів, а потім звести початкові класи до одного, налаштовуючи його поведінку стратегіями.</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ви не хочете оголювати деталі реалізації алгоритмів для інших класів.</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ізолювати код, дані й залежності алгоритмів від інших об’єктів, приховавши ці деталі всередині класів-стратегій.</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різні варіації алгоритмів реалізовано у вигляді розлогого умовного оператора. Кожна гілка такого оператора є варіацією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розміщує кожну лапу такого оператора до окремого класу-стратегії. Потім контекст отримує певний об’єкт-стратегію від клієнта й делегує йому роботу. Якщо раптом знадобиться змінити алгоритм, до контексту можна подати іншу стратегію.</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Переваги:</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Гаряча заміна алгоритмів на льоту.</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Ізолює код і дані алгоритмів від інших класів.</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Заміна спадкування делегуванням.</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Реалізує принцип відкритості/закритості.</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lastRenderedPageBreak/>
        <w:t>Недоліки:</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Ускладнює програму внаслідок додаткових класів.</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Клієнт повинен знати, в чому полягає різниця між стратегіями, щоб вибрати потрібну.</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40" w:name="_Toc43228604"/>
      <w:r w:rsidRPr="004D2D69">
        <w:rPr>
          <w:color w:val="auto"/>
        </w:rPr>
        <w:lastRenderedPageBreak/>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 це поведінковий патерн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Вимагаєбагатопам’яті, якщоклієнтидужечастостворюютьзнімки.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Можеспричинитидодатковівитратипам’яті, якщооб’єкти, щозберігаютьісторію, незвільняютьресурси, зайнятізастарілимизнімками.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Вдеякихмовах (наприклад, PHP, Python, JavaScript) складногарантувати, щоблишевихіднийоб’єктмавдоступдостанузнімка.</w:t>
      </w:r>
    </w:p>
    <w:p w14:paraId="402C2DCB" w14:textId="77777777" w:rsidR="0079649D" w:rsidRPr="004D2D69" w:rsidRDefault="00057736" w:rsidP="004D2D69">
      <w:pPr>
        <w:pStyle w:val="1"/>
        <w:spacing w:before="100" w:beforeAutospacing="1" w:after="100" w:afterAutospacing="1"/>
        <w:jc w:val="both"/>
        <w:rPr>
          <w:color w:val="auto"/>
        </w:rPr>
      </w:pPr>
      <w:bookmarkStart w:id="41" w:name="_Toc43228605"/>
      <w:r w:rsidRPr="004D2D69">
        <w:rPr>
          <w:color w:val="auto"/>
        </w:rPr>
        <w:lastRenderedPageBreak/>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 це поведінковий патерн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Якщо набір об’єктів, здатних обробити запит, повинен задаватися динамічно.</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42" w:name="_Toc43228606"/>
      <w:r w:rsidRPr="004D2D69">
        <w:rPr>
          <w:color w:val="auto"/>
        </w:rPr>
        <w:lastRenderedPageBreak/>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 це поведінковий патерн проектування, який визначає кістяк алгоритму, перекладаючи відповідальність за деякі його кроки на підкласи. Патерн дозволяє підкласам перевизначати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Патерн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принцип підстановки Барбари Лісков</w:t>
      </w:r>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43" w:name="_Toc43228607"/>
      <w:r w:rsidRPr="004D2D69">
        <w:rPr>
          <w:color w:val="auto"/>
        </w:rPr>
        <w:lastRenderedPageBreak/>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 це породжувальний патерн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r w:rsidRPr="00740E55">
        <w:rPr>
          <w:lang w:val="uk-UA"/>
        </w:rPr>
        <w:t>Патерн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r w:rsidRPr="00740E55">
        <w:rPr>
          <w:lang w:val="uk-UA"/>
        </w:rPr>
        <w:t>Патерн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44" w:name="_Toc43228608"/>
      <w:r w:rsidRPr="004D2D69">
        <w:rPr>
          <w:color w:val="auto"/>
        </w:rPr>
        <w:lastRenderedPageBreak/>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 це породжувальний патерн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113" w:history="1">
        <w:r w:rsidRPr="00740E55">
          <w:rPr>
            <w:rStyle w:val="a7"/>
            <w:color w:val="auto"/>
            <w:u w:val="none"/>
            <w:lang w:val="uk-UA"/>
          </w:rPr>
          <w:t>Компонувальника</w:t>
        </w:r>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покроково, а не за один прохід. Більш того, кроки будівництва можна виконувати рекурсивно. А без цього не побудувати деревоподібну структуру на зразок </w:t>
      </w:r>
      <w:hyperlink r:id="rId114" w:history="1">
        <w:r w:rsidRPr="00740E55">
          <w:rPr>
            <w:rStyle w:val="a7"/>
            <w:color w:val="auto"/>
            <w:u w:val="none"/>
            <w:lang w:val="uk-UA"/>
          </w:rPr>
          <w:t>Компонувальника</w:t>
        </w:r>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покроково.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45" w:name="_Toc43228609"/>
      <w:r w:rsidRPr="004D2D69">
        <w:rPr>
          <w:color w:val="auto"/>
        </w:rPr>
        <w:lastRenderedPageBreak/>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bookmarkEnd w:id="45"/>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Оболонка — це структурний патерн проектування, що дає змогу динамічно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r w:rsidRPr="00740E55">
        <w:rPr>
          <w:rStyle w:val="HTML"/>
          <w:lang w:val="uk-UA"/>
        </w:rPr>
        <w:t>final</w:t>
      </w:r>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6" w:name="_Toc43228610"/>
      <w:r w:rsidRPr="004D2D69">
        <w:rPr>
          <w:color w:val="auto"/>
        </w:rPr>
        <w:lastRenderedPageBreak/>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bookmarkEnd w:id="46"/>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eastAsia="uk-UA"/>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Cурогат</w:t>
      </w:r>
      <w:r w:rsidRPr="00740E55">
        <w:rPr>
          <w:rFonts w:ascii="Times New Roman" w:hAnsi="Times New Roman" w:cs="Times New Roman"/>
          <w:sz w:val="24"/>
        </w:rPr>
        <w:t xml:space="preserve">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7" w:name="_Toc43228611"/>
      <w:r w:rsidRPr="004D2D69">
        <w:rPr>
          <w:color w:val="auto"/>
        </w:rPr>
        <w:lastRenderedPageBreak/>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bookmarkEnd w:id="47"/>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Фабричний метод — це породжувальний патерн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Product</w:t>
      </w:r>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ConcreteProduct</w:t>
      </w:r>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Creator</w:t>
      </w:r>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 </w:t>
      </w:r>
      <w:r w:rsidRPr="00740E55">
        <w:rPr>
          <w:rFonts w:ascii="Times New Roman" w:eastAsia="Times New Roman" w:hAnsi="Times New Roman" w:cs="Times New Roman"/>
          <w:i/>
          <w:iCs/>
          <w:color w:val="202122"/>
          <w:sz w:val="28"/>
          <w:szCs w:val="28"/>
        </w:rPr>
        <w:t>Creator</w:t>
      </w:r>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ConcreteCreator</w:t>
      </w:r>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Недостатки:</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8" w:name="_Toc43228612"/>
      <w:r w:rsidRPr="004D2D69">
        <w:rPr>
          <w:color w:val="auto"/>
        </w:rPr>
        <w:lastRenderedPageBreak/>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bookmarkEnd w:id="48"/>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eastAsia="uk-UA"/>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Поліпшуються умови для повторного використання компонентів (системні події обробляються Контроллером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49" w:name="_Toc43228613"/>
      <w:r w:rsidRPr="004D2D69">
        <w:rPr>
          <w:color w:val="auto"/>
        </w:rPr>
        <w:lastRenderedPageBreak/>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bookmarkEnd w:id="49"/>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Mediator</w:t>
      </w:r>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ConcreteMediator</w:t>
      </w:r>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Класи Colleague</w:t>
      </w:r>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 відомо про свій об'єкт </w:t>
      </w:r>
      <w:r w:rsidRPr="00740E55">
        <w:rPr>
          <w:rFonts w:ascii="Times New Roman" w:eastAsia="Times New Roman" w:hAnsi="Times New Roman" w:cs="Times New Roman"/>
          <w:i/>
          <w:iCs/>
          <w:color w:val="202122"/>
          <w:sz w:val="28"/>
          <w:szCs w:val="28"/>
        </w:rPr>
        <w:t>Mediator</w:t>
      </w:r>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50" w:name="_Toc43228614"/>
      <w:r w:rsidRPr="004D2D69">
        <w:rPr>
          <w:color w:val="auto"/>
        </w:rPr>
        <w:lastRenderedPageBreak/>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bookmarkEnd w:id="50"/>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(cohesion) (або більш точно, функціональне зачеплення) - це міра пов'язаності і сфокусованість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51" w:name="_Toc43228615"/>
      <w:r w:rsidRPr="004D2D69">
        <w:rPr>
          <w:color w:val="auto"/>
        </w:rPr>
        <w:lastRenderedPageBreak/>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bookmarkEnd w:id="51"/>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Патерн Transaction організовує всю цю логіку в одну процедуру, працюючи в БД безпосередньо або через тонку обгортку. Кожна транзакція має свій Transaction, хоча загальні підзадачі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eastAsia="uk-UA"/>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0BDCD" w14:textId="77777777" w:rsidR="005E4353" w:rsidRDefault="005E4353" w:rsidP="00740E55">
      <w:pPr>
        <w:spacing w:after="0" w:line="240" w:lineRule="auto"/>
      </w:pPr>
      <w:r>
        <w:separator/>
      </w:r>
    </w:p>
  </w:endnote>
  <w:endnote w:type="continuationSeparator" w:id="0">
    <w:p w14:paraId="73DA8856" w14:textId="77777777" w:rsidR="005E4353" w:rsidRDefault="005E4353"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74023A" w14:textId="77777777" w:rsidR="005E4353" w:rsidRDefault="005E4353" w:rsidP="00740E55">
      <w:pPr>
        <w:spacing w:after="0" w:line="240" w:lineRule="auto"/>
      </w:pPr>
      <w:r>
        <w:separator/>
      </w:r>
    </w:p>
  </w:footnote>
  <w:footnote w:type="continuationSeparator" w:id="0">
    <w:p w14:paraId="1A82F2BD" w14:textId="77777777" w:rsidR="005E4353" w:rsidRDefault="005E4353"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7"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8" w15:restartNumberingAfterBreak="0">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5"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7" w15:restartNumberingAfterBreak="0">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49" w15:restartNumberingAfterBreak="0">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5"/>
  </w:num>
  <w:num w:numId="2">
    <w:abstractNumId w:val="6"/>
  </w:num>
  <w:num w:numId="3">
    <w:abstractNumId w:val="44"/>
  </w:num>
  <w:num w:numId="4">
    <w:abstractNumId w:val="13"/>
  </w:num>
  <w:num w:numId="5">
    <w:abstractNumId w:val="42"/>
  </w:num>
  <w:num w:numId="6">
    <w:abstractNumId w:val="9"/>
  </w:num>
  <w:num w:numId="7">
    <w:abstractNumId w:val="47"/>
  </w:num>
  <w:num w:numId="8">
    <w:abstractNumId w:val="7"/>
  </w:num>
  <w:num w:numId="9">
    <w:abstractNumId w:val="19"/>
  </w:num>
  <w:num w:numId="10">
    <w:abstractNumId w:val="38"/>
  </w:num>
  <w:num w:numId="11">
    <w:abstractNumId w:val="4"/>
  </w:num>
  <w:num w:numId="12">
    <w:abstractNumId w:val="25"/>
  </w:num>
  <w:num w:numId="13">
    <w:abstractNumId w:val="41"/>
  </w:num>
  <w:num w:numId="14">
    <w:abstractNumId w:val="46"/>
  </w:num>
  <w:num w:numId="15">
    <w:abstractNumId w:val="21"/>
  </w:num>
  <w:num w:numId="16">
    <w:abstractNumId w:val="39"/>
  </w:num>
  <w:num w:numId="17">
    <w:abstractNumId w:val="33"/>
  </w:num>
  <w:num w:numId="18">
    <w:abstractNumId w:val="29"/>
  </w:num>
  <w:num w:numId="19">
    <w:abstractNumId w:val="22"/>
  </w:num>
  <w:num w:numId="20">
    <w:abstractNumId w:val="3"/>
  </w:num>
  <w:num w:numId="21">
    <w:abstractNumId w:val="0"/>
  </w:num>
  <w:num w:numId="22">
    <w:abstractNumId w:val="43"/>
  </w:num>
  <w:num w:numId="23">
    <w:abstractNumId w:val="1"/>
  </w:num>
  <w:num w:numId="24">
    <w:abstractNumId w:val="51"/>
  </w:num>
  <w:num w:numId="25">
    <w:abstractNumId w:val="20"/>
  </w:num>
  <w:num w:numId="26">
    <w:abstractNumId w:val="10"/>
  </w:num>
  <w:num w:numId="27">
    <w:abstractNumId w:val="16"/>
  </w:num>
  <w:num w:numId="28">
    <w:abstractNumId w:val="48"/>
  </w:num>
  <w:num w:numId="29">
    <w:abstractNumId w:val="24"/>
  </w:num>
  <w:num w:numId="30">
    <w:abstractNumId w:val="26"/>
  </w:num>
  <w:num w:numId="31">
    <w:abstractNumId w:val="17"/>
  </w:num>
  <w:num w:numId="32">
    <w:abstractNumId w:val="5"/>
  </w:num>
  <w:num w:numId="33">
    <w:abstractNumId w:val="28"/>
  </w:num>
  <w:num w:numId="34">
    <w:abstractNumId w:val="34"/>
  </w:num>
  <w:num w:numId="35">
    <w:abstractNumId w:val="31"/>
  </w:num>
  <w:num w:numId="36">
    <w:abstractNumId w:val="30"/>
  </w:num>
  <w:num w:numId="37">
    <w:abstractNumId w:val="32"/>
  </w:num>
  <w:num w:numId="38">
    <w:abstractNumId w:val="35"/>
  </w:num>
  <w:num w:numId="39">
    <w:abstractNumId w:val="8"/>
  </w:num>
  <w:num w:numId="40">
    <w:abstractNumId w:val="23"/>
  </w:num>
  <w:num w:numId="41">
    <w:abstractNumId w:val="27"/>
  </w:num>
  <w:num w:numId="42">
    <w:abstractNumId w:val="49"/>
  </w:num>
  <w:num w:numId="43">
    <w:abstractNumId w:val="54"/>
  </w:num>
  <w:num w:numId="44">
    <w:abstractNumId w:val="12"/>
  </w:num>
  <w:num w:numId="45">
    <w:abstractNumId w:val="14"/>
  </w:num>
  <w:num w:numId="46">
    <w:abstractNumId w:val="50"/>
  </w:num>
  <w:num w:numId="47">
    <w:abstractNumId w:val="53"/>
  </w:num>
  <w:num w:numId="48">
    <w:abstractNumId w:val="15"/>
  </w:num>
  <w:num w:numId="49">
    <w:abstractNumId w:val="2"/>
  </w:num>
  <w:num w:numId="50">
    <w:abstractNumId w:val="36"/>
  </w:num>
  <w:num w:numId="51">
    <w:abstractNumId w:val="18"/>
  </w:num>
  <w:num w:numId="52">
    <w:abstractNumId w:val="52"/>
  </w:num>
  <w:num w:numId="53">
    <w:abstractNumId w:val="37"/>
  </w:num>
  <w:num w:numId="54">
    <w:abstractNumId w:val="40"/>
  </w:num>
  <w:num w:numId="5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36"/>
    <w:rsid w:val="00025DA1"/>
    <w:rsid w:val="00055233"/>
    <w:rsid w:val="00057736"/>
    <w:rsid w:val="00080D4D"/>
    <w:rsid w:val="000A153D"/>
    <w:rsid w:val="000B28E1"/>
    <w:rsid w:val="000B3FD7"/>
    <w:rsid w:val="000C6D0D"/>
    <w:rsid w:val="000D00E6"/>
    <w:rsid w:val="000F0746"/>
    <w:rsid w:val="0014770B"/>
    <w:rsid w:val="0016118F"/>
    <w:rsid w:val="001C40BA"/>
    <w:rsid w:val="001E1BE2"/>
    <w:rsid w:val="00261A79"/>
    <w:rsid w:val="00270C05"/>
    <w:rsid w:val="00271D6F"/>
    <w:rsid w:val="00271ECD"/>
    <w:rsid w:val="003A7832"/>
    <w:rsid w:val="0040670C"/>
    <w:rsid w:val="004371E1"/>
    <w:rsid w:val="00452273"/>
    <w:rsid w:val="004850EB"/>
    <w:rsid w:val="00487F03"/>
    <w:rsid w:val="004D2D69"/>
    <w:rsid w:val="004E2421"/>
    <w:rsid w:val="004F1ABE"/>
    <w:rsid w:val="004F36E0"/>
    <w:rsid w:val="00501C7C"/>
    <w:rsid w:val="00537BC7"/>
    <w:rsid w:val="0054211F"/>
    <w:rsid w:val="00580CD6"/>
    <w:rsid w:val="005A5CC5"/>
    <w:rsid w:val="005B0BB6"/>
    <w:rsid w:val="005D7F7B"/>
    <w:rsid w:val="005E4353"/>
    <w:rsid w:val="006117B7"/>
    <w:rsid w:val="0062056E"/>
    <w:rsid w:val="00625098"/>
    <w:rsid w:val="00627ED9"/>
    <w:rsid w:val="00672598"/>
    <w:rsid w:val="007166D1"/>
    <w:rsid w:val="007172B6"/>
    <w:rsid w:val="00727557"/>
    <w:rsid w:val="0073688A"/>
    <w:rsid w:val="00740E55"/>
    <w:rsid w:val="0077003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80409"/>
    <w:rsid w:val="00B82FD5"/>
    <w:rsid w:val="00BF2F0D"/>
    <w:rsid w:val="00C1254A"/>
    <w:rsid w:val="00C51531"/>
    <w:rsid w:val="00C920E8"/>
    <w:rsid w:val="00CB58BD"/>
    <w:rsid w:val="00D0759F"/>
    <w:rsid w:val="00D163B3"/>
    <w:rsid w:val="00D17D78"/>
    <w:rsid w:val="00D42955"/>
    <w:rsid w:val="00D77523"/>
    <w:rsid w:val="00D93AC0"/>
    <w:rsid w:val="00D93D94"/>
    <w:rsid w:val="00DE5579"/>
    <w:rsid w:val="00E11877"/>
    <w:rsid w:val="00EA4D2F"/>
    <w:rsid w:val="00EA5F3D"/>
    <w:rsid w:val="00EC338F"/>
    <w:rsid w:val="00EE28DD"/>
    <w:rsid w:val="00F30920"/>
    <w:rsid w:val="00F46927"/>
    <w:rsid w:val="00F54841"/>
    <w:rsid w:val="00FA463C"/>
    <w:rsid w:val="00FC391B"/>
    <w:rsid w:val="00FC3B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25">
      <w:bodyDiv w:val="1"/>
      <w:marLeft w:val="0"/>
      <w:marRight w:val="0"/>
      <w:marTop w:val="0"/>
      <w:marBottom w:val="0"/>
      <w:divBdr>
        <w:top w:val="none" w:sz="0" w:space="0" w:color="auto"/>
        <w:left w:val="none" w:sz="0" w:space="0" w:color="auto"/>
        <w:bottom w:val="none" w:sz="0" w:space="0" w:color="auto"/>
        <w:right w:val="none" w:sz="0" w:space="0" w:color="auto"/>
      </w:divBdr>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069672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refactoring.guru/uk/design-patterns/composite"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refactoring.guru/uk/design-patterns/composite" TargetMode="External"/><Relationship Id="rId118"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refactoring.guru/uk/design-patterns/composite" TargetMode="External"/><Relationship Id="rId108"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refactoring.guru/uk/design-patterns/composite" TargetMode="External"/><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eprints.cdu.edu.ua/1465/1/dddd2018.pdf"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refactoring.guru/uk/design-patterns/memento" TargetMode="External"/><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EBFB2-B908-47F6-BC2F-729281B8D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147</Pages>
  <Words>19084</Words>
  <Characters>108779</Characters>
  <Application>Microsoft Office Word</Application>
  <DocSecurity>0</DocSecurity>
  <Lines>906</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127608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Настя Дёмина</cp:lastModifiedBy>
  <cp:revision>4</cp:revision>
  <dcterms:created xsi:type="dcterms:W3CDTF">2020-06-16T13:08:00Z</dcterms:created>
  <dcterms:modified xsi:type="dcterms:W3CDTF">2020-06-16T16:35:00Z</dcterms:modified>
</cp:coreProperties>
</file>